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CA" w:rsidRPr="00CE5EB7" w:rsidRDefault="00B203CA" w:rsidP="00B203CA">
      <w:pPr>
        <w:spacing w:after="150" w:line="100" w:lineRule="atLeast"/>
        <w:jc w:val="center"/>
        <w:rPr>
          <w:b/>
          <w:bCs/>
          <w:sz w:val="24"/>
          <w:szCs w:val="24"/>
        </w:rPr>
      </w:pPr>
      <w:r w:rsidRPr="00CE5EB7">
        <w:rPr>
          <w:b/>
          <w:bCs/>
          <w:sz w:val="24"/>
          <w:szCs w:val="24"/>
        </w:rPr>
        <w:t>ОТЧЕТ</w:t>
      </w:r>
    </w:p>
    <w:p w:rsidR="00B203CA" w:rsidRPr="00CE5EB7" w:rsidRDefault="0073377E" w:rsidP="00B203CA">
      <w:pPr>
        <w:shd w:val="clear" w:color="auto" w:fill="FFFFFF"/>
        <w:spacing w:after="150" w:line="322" w:lineRule="exact"/>
        <w:jc w:val="center"/>
        <w:rPr>
          <w:sz w:val="24"/>
          <w:szCs w:val="24"/>
        </w:rPr>
      </w:pPr>
      <w:r w:rsidRPr="00CE5EB7">
        <w:rPr>
          <w:b/>
          <w:bCs/>
          <w:sz w:val="24"/>
          <w:szCs w:val="24"/>
        </w:rPr>
        <w:t>Главы Кряжим</w:t>
      </w:r>
      <w:r w:rsidR="00B203CA" w:rsidRPr="00CE5EB7">
        <w:rPr>
          <w:b/>
          <w:bCs/>
          <w:sz w:val="24"/>
          <w:szCs w:val="24"/>
        </w:rPr>
        <w:t xml:space="preserve">ского муниципального образования «Об исполнении полномочий органами местного самоуправления в рамках реализации Федерального закона РФ от 6 октября 2003 года № 131-ФЗ «Об общих принципах организации местного самоуправления в РФ» на территории </w:t>
      </w:r>
      <w:r w:rsidRPr="00CE5EB7">
        <w:rPr>
          <w:b/>
          <w:bCs/>
          <w:sz w:val="24"/>
          <w:szCs w:val="24"/>
        </w:rPr>
        <w:t>Кряжим</w:t>
      </w:r>
      <w:r w:rsidR="00B203CA" w:rsidRPr="00CE5EB7">
        <w:rPr>
          <w:b/>
          <w:bCs/>
          <w:sz w:val="24"/>
          <w:szCs w:val="24"/>
        </w:rPr>
        <w:t xml:space="preserve">ского муниципального образования. </w:t>
      </w:r>
    </w:p>
    <w:p w:rsidR="00C972BA" w:rsidRPr="00CE5EB7" w:rsidRDefault="0073377E" w:rsidP="0073377E">
      <w:pPr>
        <w:spacing w:after="150" w:line="100" w:lineRule="atLeast"/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 </w:t>
      </w:r>
    </w:p>
    <w:p w:rsidR="0073377E" w:rsidRPr="00CE5EB7" w:rsidRDefault="0073377E" w:rsidP="00C972BA">
      <w:pPr>
        <w:spacing w:after="150" w:line="100" w:lineRule="atLeast"/>
        <w:ind w:firstLine="709"/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Вашему вниманию представляется отчет о работе Главы </w:t>
      </w:r>
      <w:r w:rsidR="00C972BA" w:rsidRPr="00CE5EB7">
        <w:rPr>
          <w:sz w:val="24"/>
          <w:szCs w:val="24"/>
        </w:rPr>
        <w:t xml:space="preserve">муниципального образования </w:t>
      </w:r>
      <w:r w:rsidRPr="00CE5EB7">
        <w:rPr>
          <w:sz w:val="24"/>
          <w:szCs w:val="24"/>
        </w:rPr>
        <w:t xml:space="preserve">и администрации </w:t>
      </w:r>
      <w:r w:rsidRPr="00CE5EB7">
        <w:rPr>
          <w:bCs/>
          <w:sz w:val="24"/>
          <w:szCs w:val="24"/>
        </w:rPr>
        <w:t xml:space="preserve">Кряжимского МО за </w:t>
      </w:r>
      <w:r w:rsidR="005B6D81" w:rsidRPr="00CE5EB7">
        <w:rPr>
          <w:bCs/>
          <w:sz w:val="24"/>
          <w:szCs w:val="24"/>
        </w:rPr>
        <w:t>2</w:t>
      </w:r>
      <w:r w:rsidR="00C972BA" w:rsidRPr="00CE5EB7">
        <w:rPr>
          <w:bCs/>
          <w:sz w:val="24"/>
          <w:szCs w:val="24"/>
        </w:rPr>
        <w:t xml:space="preserve"> </w:t>
      </w:r>
      <w:r w:rsidRPr="00CE5EB7">
        <w:rPr>
          <w:bCs/>
          <w:sz w:val="24"/>
          <w:szCs w:val="24"/>
        </w:rPr>
        <w:t>полугодие  2024 год.</w:t>
      </w:r>
    </w:p>
    <w:p w:rsidR="00FA7870" w:rsidRPr="00CE5EB7" w:rsidRDefault="00FA7870" w:rsidP="00FA7870">
      <w:pPr>
        <w:pStyle w:val="a3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CE5EB7">
        <w:rPr>
          <w:rFonts w:ascii="Times New Roman" w:hAnsi="Times New Roman"/>
          <w:spacing w:val="-1"/>
          <w:sz w:val="24"/>
          <w:szCs w:val="24"/>
        </w:rPr>
        <w:t xml:space="preserve">В состав Кряжимского муниципального образования  входят 7 населенных пунктов: 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CE5EB7">
        <w:rPr>
          <w:rFonts w:ascii="Times New Roman" w:hAnsi="Times New Roman"/>
          <w:spacing w:val="-1"/>
          <w:sz w:val="24"/>
          <w:szCs w:val="24"/>
        </w:rPr>
        <w:t xml:space="preserve">с. Кряжим, с. Николаевка, с. Никольское, с.Горячка, с.Ивановка,  </w:t>
      </w:r>
      <w:proofErr w:type="spellStart"/>
      <w:r w:rsidRPr="00CE5EB7">
        <w:rPr>
          <w:rFonts w:ascii="Times New Roman" w:hAnsi="Times New Roman"/>
          <w:spacing w:val="-1"/>
          <w:sz w:val="24"/>
          <w:szCs w:val="24"/>
        </w:rPr>
        <w:t>с.Улыбовка</w:t>
      </w:r>
      <w:proofErr w:type="spellEnd"/>
      <w:r w:rsidRPr="00CE5EB7">
        <w:rPr>
          <w:rFonts w:ascii="Times New Roman" w:hAnsi="Times New Roman"/>
          <w:spacing w:val="-1"/>
          <w:sz w:val="24"/>
          <w:szCs w:val="24"/>
        </w:rPr>
        <w:t>,  с.Дмитриевка.</w:t>
      </w:r>
    </w:p>
    <w:p w:rsidR="00FA7870" w:rsidRPr="00CE5EB7" w:rsidRDefault="00FA7870" w:rsidP="00FA7870">
      <w:pPr>
        <w:pStyle w:val="a3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5EB7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Административным центром поселения является село Кряжим, расположенное в </w:t>
      </w:r>
      <w:r w:rsidRPr="00CE5EB7">
        <w:rPr>
          <w:rFonts w:ascii="Times New Roman" w:hAnsi="Times New Roman"/>
          <w:sz w:val="24"/>
          <w:szCs w:val="24"/>
        </w:rPr>
        <w:t>40 км от административного центра муниципального района - г. Вольск</w:t>
      </w:r>
      <w:r w:rsidRPr="00CE5EB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EB7">
        <w:rPr>
          <w:rFonts w:ascii="Times New Roman" w:hAnsi="Times New Roman"/>
          <w:b/>
          <w:sz w:val="24"/>
          <w:szCs w:val="24"/>
        </w:rPr>
        <w:t xml:space="preserve">Численность населения </w:t>
      </w:r>
      <w:r w:rsidRPr="00CE5EB7">
        <w:rPr>
          <w:rFonts w:ascii="Times New Roman" w:hAnsi="Times New Roman"/>
          <w:sz w:val="24"/>
          <w:szCs w:val="24"/>
        </w:rPr>
        <w:t xml:space="preserve"> </w:t>
      </w:r>
      <w:r w:rsidRPr="00CE5EB7">
        <w:rPr>
          <w:rFonts w:ascii="Times New Roman" w:hAnsi="Times New Roman"/>
          <w:b/>
          <w:spacing w:val="-7"/>
          <w:sz w:val="24"/>
          <w:szCs w:val="24"/>
        </w:rPr>
        <w:t>Кряжимского муниципального образования</w:t>
      </w:r>
      <w:r w:rsidR="000D7813" w:rsidRPr="00CE5EB7">
        <w:rPr>
          <w:rFonts w:ascii="Times New Roman" w:hAnsi="Times New Roman"/>
          <w:sz w:val="24"/>
          <w:szCs w:val="24"/>
        </w:rPr>
        <w:t xml:space="preserve"> – 663</w:t>
      </w:r>
      <w:r w:rsidRPr="00CE5EB7">
        <w:rPr>
          <w:rFonts w:ascii="Times New Roman" w:hAnsi="Times New Roman"/>
          <w:sz w:val="24"/>
          <w:szCs w:val="24"/>
        </w:rPr>
        <w:t>чел.</w:t>
      </w:r>
    </w:p>
    <w:p w:rsidR="00FA7870" w:rsidRPr="00CE5EB7" w:rsidRDefault="00FA7870" w:rsidP="00FA7870">
      <w:pPr>
        <w:pStyle w:val="a3"/>
        <w:tabs>
          <w:tab w:val="left" w:pos="2325"/>
        </w:tabs>
        <w:jc w:val="both"/>
        <w:rPr>
          <w:rFonts w:ascii="Times New Roman" w:hAnsi="Times New Roman"/>
          <w:spacing w:val="-6"/>
          <w:sz w:val="24"/>
          <w:szCs w:val="24"/>
        </w:rPr>
      </w:pPr>
      <w:r w:rsidRPr="00CE5EB7">
        <w:rPr>
          <w:rFonts w:ascii="Times New Roman" w:hAnsi="Times New Roman"/>
          <w:b/>
          <w:bCs/>
          <w:sz w:val="24"/>
          <w:szCs w:val="24"/>
        </w:rPr>
        <w:t>Объекты социальной сферы.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CE5EB7">
        <w:rPr>
          <w:rFonts w:ascii="Times New Roman" w:hAnsi="Times New Roman"/>
          <w:bCs/>
          <w:sz w:val="24"/>
          <w:szCs w:val="24"/>
        </w:rPr>
        <w:t>На территории находятся следующие учреждения: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CE5EB7">
        <w:rPr>
          <w:rFonts w:ascii="Times New Roman" w:hAnsi="Times New Roman"/>
          <w:bCs/>
          <w:sz w:val="24"/>
          <w:szCs w:val="24"/>
        </w:rPr>
        <w:t xml:space="preserve">- 2 общеобразовательных учреждения: </w:t>
      </w:r>
      <w:r w:rsidR="00C972BA" w:rsidRPr="00CE5EB7">
        <w:rPr>
          <w:rFonts w:ascii="Times New Roman" w:hAnsi="Times New Roman"/>
          <w:bCs/>
          <w:sz w:val="24"/>
          <w:szCs w:val="24"/>
        </w:rPr>
        <w:t xml:space="preserve">в </w:t>
      </w:r>
      <w:r w:rsidR="00C972BA" w:rsidRPr="00CE5EB7">
        <w:rPr>
          <w:rFonts w:ascii="Times New Roman" w:hAnsi="Times New Roman"/>
          <w:sz w:val="24"/>
          <w:szCs w:val="24"/>
        </w:rPr>
        <w:t>с. Кряжим и в</w:t>
      </w:r>
      <w:r w:rsidRPr="00CE5EB7">
        <w:rPr>
          <w:rFonts w:ascii="Times New Roman" w:hAnsi="Times New Roman"/>
          <w:sz w:val="24"/>
          <w:szCs w:val="24"/>
        </w:rPr>
        <w:t xml:space="preserve"> с. Николаевка</w:t>
      </w:r>
      <w:r w:rsidRPr="00CE5EB7">
        <w:rPr>
          <w:rFonts w:ascii="Times New Roman" w:hAnsi="Times New Roman"/>
          <w:bCs/>
          <w:sz w:val="24"/>
          <w:szCs w:val="24"/>
        </w:rPr>
        <w:t xml:space="preserve">;      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CE5EB7">
        <w:rPr>
          <w:rFonts w:ascii="Times New Roman" w:hAnsi="Times New Roman"/>
          <w:bCs/>
          <w:sz w:val="24"/>
          <w:szCs w:val="24"/>
        </w:rPr>
        <w:t xml:space="preserve">- </w:t>
      </w:r>
      <w:r w:rsidR="005B6D81" w:rsidRPr="00CE5EB7">
        <w:rPr>
          <w:rFonts w:ascii="Times New Roman" w:hAnsi="Times New Roman"/>
          <w:bCs/>
          <w:sz w:val="24"/>
          <w:szCs w:val="24"/>
        </w:rPr>
        <w:t>1</w:t>
      </w:r>
      <w:r w:rsidRPr="00CE5EB7">
        <w:rPr>
          <w:rFonts w:ascii="Times New Roman" w:hAnsi="Times New Roman"/>
          <w:bCs/>
          <w:sz w:val="24"/>
          <w:szCs w:val="24"/>
        </w:rPr>
        <w:t xml:space="preserve"> дошкольн</w:t>
      </w:r>
      <w:r w:rsidR="005B6D81" w:rsidRPr="00CE5EB7">
        <w:rPr>
          <w:rFonts w:ascii="Times New Roman" w:hAnsi="Times New Roman"/>
          <w:bCs/>
          <w:sz w:val="24"/>
          <w:szCs w:val="24"/>
        </w:rPr>
        <w:t>ое</w:t>
      </w:r>
      <w:r w:rsidRPr="00CE5EB7">
        <w:rPr>
          <w:rFonts w:ascii="Times New Roman" w:hAnsi="Times New Roman"/>
          <w:bCs/>
          <w:sz w:val="24"/>
          <w:szCs w:val="24"/>
        </w:rPr>
        <w:t xml:space="preserve"> образовательн</w:t>
      </w:r>
      <w:r w:rsidR="005B6D81" w:rsidRPr="00CE5EB7">
        <w:rPr>
          <w:rFonts w:ascii="Times New Roman" w:hAnsi="Times New Roman"/>
          <w:bCs/>
          <w:sz w:val="24"/>
          <w:szCs w:val="24"/>
        </w:rPr>
        <w:t>ое</w:t>
      </w:r>
      <w:r w:rsidRPr="00CE5EB7">
        <w:rPr>
          <w:rFonts w:ascii="Times New Roman" w:hAnsi="Times New Roman"/>
          <w:bCs/>
          <w:sz w:val="24"/>
          <w:szCs w:val="24"/>
        </w:rPr>
        <w:t xml:space="preserve"> учреждени</w:t>
      </w:r>
      <w:r w:rsidR="005B6D81" w:rsidRPr="00CE5EB7">
        <w:rPr>
          <w:rFonts w:ascii="Times New Roman" w:hAnsi="Times New Roman"/>
          <w:bCs/>
          <w:sz w:val="24"/>
          <w:szCs w:val="24"/>
        </w:rPr>
        <w:t>е</w:t>
      </w:r>
      <w:r w:rsidRPr="00CE5EB7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CE5EB7">
        <w:rPr>
          <w:rFonts w:ascii="Times New Roman" w:hAnsi="Times New Roman"/>
          <w:bCs/>
          <w:sz w:val="24"/>
          <w:szCs w:val="24"/>
        </w:rPr>
        <w:t>с.Кряжим</w:t>
      </w:r>
      <w:proofErr w:type="spellEnd"/>
      <w:r w:rsidR="005B6D81" w:rsidRPr="00CE5EB7">
        <w:rPr>
          <w:rFonts w:ascii="Times New Roman" w:hAnsi="Times New Roman"/>
          <w:bCs/>
          <w:sz w:val="24"/>
          <w:szCs w:val="24"/>
        </w:rPr>
        <w:t>;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CE5EB7"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  <w:r w:rsidRPr="00CE5EB7">
        <w:rPr>
          <w:rFonts w:ascii="Times New Roman" w:hAnsi="Times New Roman"/>
          <w:bCs/>
          <w:sz w:val="24"/>
          <w:szCs w:val="24"/>
        </w:rPr>
        <w:t>- 2 Фельдшерско-акушерских пункта в селах Кряжим и  Николаевка</w:t>
      </w:r>
      <w:r w:rsidR="00AC76DB" w:rsidRPr="00CE5EB7">
        <w:rPr>
          <w:rFonts w:ascii="Times New Roman" w:hAnsi="Times New Roman"/>
          <w:bCs/>
          <w:sz w:val="24"/>
          <w:szCs w:val="24"/>
        </w:rPr>
        <w:t>;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CE5EB7">
        <w:rPr>
          <w:rFonts w:ascii="Times New Roman" w:hAnsi="Times New Roman"/>
          <w:bCs/>
          <w:sz w:val="24"/>
          <w:szCs w:val="24"/>
        </w:rPr>
        <w:t xml:space="preserve">-  Филиал  МУК «Централизованная клубная система» Дом культуры </w:t>
      </w:r>
      <w:proofErr w:type="spellStart"/>
      <w:r w:rsidRPr="00CE5EB7">
        <w:rPr>
          <w:rFonts w:ascii="Times New Roman" w:hAnsi="Times New Roman"/>
          <w:bCs/>
          <w:sz w:val="24"/>
          <w:szCs w:val="24"/>
        </w:rPr>
        <w:t>с.Кряжим</w:t>
      </w:r>
      <w:proofErr w:type="spellEnd"/>
      <w:r w:rsidRPr="00CE5EB7">
        <w:rPr>
          <w:rFonts w:ascii="Times New Roman" w:hAnsi="Times New Roman"/>
          <w:bCs/>
          <w:sz w:val="24"/>
          <w:szCs w:val="24"/>
        </w:rPr>
        <w:t xml:space="preserve">; - 1 библиотека филиала МУК «Централизованная библиотечная система»: № 13 с. Кряжим; 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CE5EB7">
        <w:rPr>
          <w:rFonts w:ascii="Times New Roman" w:hAnsi="Times New Roman"/>
          <w:bCs/>
          <w:sz w:val="24"/>
          <w:szCs w:val="24"/>
        </w:rPr>
        <w:t>-  Отделени</w:t>
      </w:r>
      <w:r w:rsidR="005B6D81" w:rsidRPr="00CE5EB7">
        <w:rPr>
          <w:rFonts w:ascii="Times New Roman" w:hAnsi="Times New Roman"/>
          <w:bCs/>
          <w:sz w:val="24"/>
          <w:szCs w:val="24"/>
        </w:rPr>
        <w:t>е</w:t>
      </w:r>
      <w:r w:rsidRPr="00CE5EB7">
        <w:rPr>
          <w:rFonts w:ascii="Times New Roman" w:hAnsi="Times New Roman"/>
          <w:bCs/>
          <w:sz w:val="24"/>
          <w:szCs w:val="24"/>
        </w:rPr>
        <w:t xml:space="preserve"> почтовой связи в с. Кряжим; 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E5EB7">
        <w:rPr>
          <w:rFonts w:ascii="Times New Roman" w:hAnsi="Times New Roman"/>
          <w:bCs/>
          <w:sz w:val="24"/>
          <w:szCs w:val="24"/>
        </w:rPr>
        <w:t xml:space="preserve">-  2 муниципальных пожарных поста в </w:t>
      </w:r>
      <w:proofErr w:type="spellStart"/>
      <w:r w:rsidRPr="00CE5EB7">
        <w:rPr>
          <w:rFonts w:ascii="Times New Roman" w:hAnsi="Times New Roman"/>
          <w:bCs/>
          <w:sz w:val="24"/>
          <w:szCs w:val="24"/>
        </w:rPr>
        <w:t>с.Кряжим</w:t>
      </w:r>
      <w:proofErr w:type="spellEnd"/>
      <w:r w:rsidRPr="00CE5EB7">
        <w:rPr>
          <w:rFonts w:ascii="Times New Roman" w:hAnsi="Times New Roman"/>
          <w:bCs/>
          <w:sz w:val="24"/>
          <w:szCs w:val="24"/>
        </w:rPr>
        <w:t xml:space="preserve"> и в с.Николаевка;</w:t>
      </w:r>
      <w:r w:rsidRPr="00CE5EB7">
        <w:rPr>
          <w:rFonts w:ascii="Times New Roman" w:hAnsi="Times New Roman"/>
          <w:bCs/>
          <w:color w:val="FF0000"/>
          <w:sz w:val="24"/>
          <w:szCs w:val="24"/>
        </w:rPr>
        <w:t xml:space="preserve">         </w:t>
      </w:r>
    </w:p>
    <w:p w:rsidR="00C972BA" w:rsidRPr="00CE5EB7" w:rsidRDefault="00C972BA" w:rsidP="00364727">
      <w:pPr>
        <w:shd w:val="clear" w:color="auto" w:fill="FFFFFF"/>
        <w:jc w:val="both"/>
        <w:rPr>
          <w:bCs/>
          <w:color w:val="FF0000"/>
          <w:sz w:val="24"/>
          <w:szCs w:val="24"/>
        </w:rPr>
      </w:pPr>
    </w:p>
    <w:p w:rsidR="00364727" w:rsidRPr="00CE5EB7" w:rsidRDefault="00364727" w:rsidP="00364727">
      <w:pPr>
        <w:shd w:val="clear" w:color="auto" w:fill="FFFFFF"/>
        <w:jc w:val="both"/>
        <w:rPr>
          <w:b/>
          <w:color w:val="1A1A1A"/>
          <w:sz w:val="24"/>
          <w:szCs w:val="24"/>
        </w:rPr>
      </w:pPr>
      <w:r w:rsidRPr="00CE5EB7">
        <w:rPr>
          <w:b/>
          <w:color w:val="1A1A1A"/>
          <w:sz w:val="24"/>
          <w:szCs w:val="24"/>
        </w:rPr>
        <w:t>Медицина</w:t>
      </w:r>
    </w:p>
    <w:p w:rsidR="00364727" w:rsidRPr="00CE5EB7" w:rsidRDefault="00364727" w:rsidP="00364727">
      <w:pPr>
        <w:shd w:val="clear" w:color="auto" w:fill="FFFFFF"/>
        <w:jc w:val="both"/>
        <w:rPr>
          <w:color w:val="1A1A1A"/>
          <w:sz w:val="24"/>
          <w:szCs w:val="24"/>
        </w:rPr>
      </w:pPr>
      <w:r w:rsidRPr="00CE5EB7">
        <w:rPr>
          <w:color w:val="1A1A1A"/>
          <w:sz w:val="24"/>
          <w:szCs w:val="24"/>
        </w:rPr>
        <w:t xml:space="preserve">Важнейшим фактором повышения качества жизни является обеспечение здоровья населения. На территории сельского поселения в настоящее время работает 2 </w:t>
      </w:r>
      <w:proofErr w:type="spellStart"/>
      <w:r w:rsidRPr="00CE5EB7">
        <w:rPr>
          <w:color w:val="1A1A1A"/>
          <w:sz w:val="24"/>
          <w:szCs w:val="24"/>
        </w:rPr>
        <w:t>ФАПа</w:t>
      </w:r>
      <w:proofErr w:type="spellEnd"/>
      <w:r w:rsidRPr="00CE5EB7">
        <w:rPr>
          <w:color w:val="1A1A1A"/>
          <w:sz w:val="24"/>
          <w:szCs w:val="24"/>
        </w:rPr>
        <w:t xml:space="preserve"> в селах Кряжим и Николаевка, где медицинские работники (фельдшер</w:t>
      </w:r>
      <w:r w:rsidR="00C972BA" w:rsidRPr="00CE5EB7">
        <w:rPr>
          <w:color w:val="1A1A1A"/>
          <w:sz w:val="24"/>
          <w:szCs w:val="24"/>
        </w:rPr>
        <w:t>ы</w:t>
      </w:r>
      <w:r w:rsidRPr="00CE5EB7">
        <w:rPr>
          <w:color w:val="1A1A1A"/>
          <w:sz w:val="24"/>
          <w:szCs w:val="24"/>
        </w:rPr>
        <w:t xml:space="preserve">) 6 дней в неделю осуществляют прием. В данных учреждениях функционируют аптечные киоски, где можно приобрести лекарственные средства первой необходимости, а так же осуществляется обеспечение инсулинозависимых пациентов </w:t>
      </w:r>
      <w:r w:rsidR="00C972BA" w:rsidRPr="00CE5EB7">
        <w:rPr>
          <w:color w:val="1A1A1A"/>
          <w:sz w:val="24"/>
          <w:szCs w:val="24"/>
        </w:rPr>
        <w:t>необходимыми</w:t>
      </w:r>
      <w:r w:rsidRPr="00CE5EB7">
        <w:rPr>
          <w:color w:val="1A1A1A"/>
          <w:sz w:val="24"/>
          <w:szCs w:val="24"/>
        </w:rPr>
        <w:t xml:space="preserve"> препаратами.</w:t>
      </w:r>
    </w:p>
    <w:p w:rsidR="00CE5EB7" w:rsidRDefault="00CE5EB7" w:rsidP="00A8435C">
      <w:pPr>
        <w:spacing w:after="150" w:line="100" w:lineRule="atLeast"/>
        <w:jc w:val="both"/>
        <w:rPr>
          <w:b/>
          <w:color w:val="3C3C3C"/>
          <w:sz w:val="24"/>
          <w:szCs w:val="24"/>
        </w:rPr>
      </w:pPr>
    </w:p>
    <w:p w:rsidR="00325D89" w:rsidRPr="00CE5EB7" w:rsidRDefault="00A95506" w:rsidP="00A8435C">
      <w:pPr>
        <w:spacing w:after="150" w:line="100" w:lineRule="atLeast"/>
        <w:jc w:val="both"/>
        <w:rPr>
          <w:b/>
          <w:color w:val="3C3C3C"/>
          <w:sz w:val="24"/>
          <w:szCs w:val="24"/>
        </w:rPr>
      </w:pPr>
      <w:r w:rsidRPr="00CE5EB7">
        <w:rPr>
          <w:b/>
          <w:color w:val="3C3C3C"/>
          <w:sz w:val="24"/>
          <w:szCs w:val="24"/>
        </w:rPr>
        <w:t>Культура</w:t>
      </w:r>
    </w:p>
    <w:p w:rsidR="00FA7870" w:rsidRPr="00CE5EB7" w:rsidRDefault="00A95506" w:rsidP="00A8435C">
      <w:pPr>
        <w:spacing w:after="150" w:line="100" w:lineRule="atLeast"/>
        <w:jc w:val="both"/>
        <w:rPr>
          <w:bCs/>
          <w:sz w:val="24"/>
          <w:szCs w:val="24"/>
        </w:rPr>
      </w:pPr>
      <w:r w:rsidRPr="00CE5EB7">
        <w:rPr>
          <w:sz w:val="24"/>
          <w:szCs w:val="24"/>
        </w:rPr>
        <w:t>Работу по созданию условий для организации досуга и культурной жизни координирует МУК ЦКС, в состав которого входит ДК с.</w:t>
      </w:r>
      <w:r w:rsidR="00C972BA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>Кряжим. Дом культуры работает согласно утвержденно</w:t>
      </w:r>
      <w:r w:rsidR="00C972BA" w:rsidRPr="00CE5EB7">
        <w:rPr>
          <w:sz w:val="24"/>
          <w:szCs w:val="24"/>
        </w:rPr>
        <w:t>му</w:t>
      </w:r>
      <w:r w:rsidRPr="00CE5EB7">
        <w:rPr>
          <w:sz w:val="24"/>
          <w:szCs w:val="24"/>
        </w:rPr>
        <w:t xml:space="preserve"> календарно</w:t>
      </w:r>
      <w:r w:rsidR="00C972BA" w:rsidRPr="00CE5EB7">
        <w:rPr>
          <w:sz w:val="24"/>
          <w:szCs w:val="24"/>
        </w:rPr>
        <w:t>му</w:t>
      </w:r>
      <w:r w:rsidRPr="00CE5EB7">
        <w:rPr>
          <w:sz w:val="24"/>
          <w:szCs w:val="24"/>
        </w:rPr>
        <w:t xml:space="preserve"> план</w:t>
      </w:r>
      <w:r w:rsidR="00C972BA" w:rsidRPr="00CE5EB7">
        <w:rPr>
          <w:sz w:val="24"/>
          <w:szCs w:val="24"/>
        </w:rPr>
        <w:t>у</w:t>
      </w:r>
      <w:r w:rsidRPr="00CE5EB7">
        <w:rPr>
          <w:sz w:val="24"/>
          <w:szCs w:val="24"/>
        </w:rPr>
        <w:t>. Все мероприятия освещались на официальных страницах ДК в соц</w:t>
      </w:r>
      <w:r w:rsidR="00C972BA" w:rsidRPr="00CE5EB7">
        <w:rPr>
          <w:sz w:val="24"/>
          <w:szCs w:val="24"/>
        </w:rPr>
        <w:t>иальной сети «Одноклассники», «</w:t>
      </w:r>
      <w:r w:rsidRPr="00CE5EB7">
        <w:rPr>
          <w:sz w:val="24"/>
          <w:szCs w:val="24"/>
        </w:rPr>
        <w:t xml:space="preserve">В Контакте», а так же в </w:t>
      </w:r>
      <w:proofErr w:type="spellStart"/>
      <w:r w:rsidRPr="00CE5EB7">
        <w:rPr>
          <w:sz w:val="24"/>
          <w:szCs w:val="24"/>
        </w:rPr>
        <w:t>Телеграм-канале</w:t>
      </w:r>
      <w:proofErr w:type="spellEnd"/>
      <w:r w:rsidRPr="00CE5EB7">
        <w:rPr>
          <w:sz w:val="24"/>
          <w:szCs w:val="24"/>
        </w:rPr>
        <w:t>.</w:t>
      </w:r>
      <w:r w:rsidR="00A8435C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>В течение всего периода работниками дома культуры проводились различные культурно-массовые мероприятия: Марафон-концерт  по сбору средств для отправки участникам СВО и праздничные мероприятия, посвященные Дню Победы: Митинг, Свеча Памяти;  празднования Дня защиты детей, Дня пожилого человека</w:t>
      </w:r>
      <w:r w:rsidR="00C972BA" w:rsidRPr="00CE5EB7">
        <w:rPr>
          <w:sz w:val="24"/>
          <w:szCs w:val="24"/>
        </w:rPr>
        <w:t xml:space="preserve"> и многие другие</w:t>
      </w:r>
      <w:r w:rsidRPr="00CE5EB7">
        <w:rPr>
          <w:sz w:val="24"/>
          <w:szCs w:val="24"/>
        </w:rPr>
        <w:t xml:space="preserve">. В новогодние праздники проводились утренники для детей школьного и дошкольного возраста. На проведение выше указанных мероприятий депутатом Вольского муниципального Собрания </w:t>
      </w:r>
      <w:proofErr w:type="spellStart"/>
      <w:r w:rsidRPr="00CE5EB7">
        <w:rPr>
          <w:sz w:val="24"/>
          <w:szCs w:val="24"/>
        </w:rPr>
        <w:t>Абибовым</w:t>
      </w:r>
      <w:proofErr w:type="spellEnd"/>
      <w:r w:rsidRPr="00CE5EB7">
        <w:rPr>
          <w:sz w:val="24"/>
          <w:szCs w:val="24"/>
        </w:rPr>
        <w:t xml:space="preserve"> А.К. и ИП оказывалась материальная помощь для приобретения сладких подарков.</w:t>
      </w:r>
      <w:r w:rsidRPr="00CE5EB7">
        <w:rPr>
          <w:color w:val="1A1A1A"/>
          <w:sz w:val="24"/>
          <w:szCs w:val="24"/>
        </w:rPr>
        <w:t xml:space="preserve"> Пользуясь, случаем хотим сказать огромное спасибо за помощь в проведении различных акций и мероприятий.</w:t>
      </w:r>
      <w:r w:rsidR="00A8435C" w:rsidRPr="00CE5EB7">
        <w:rPr>
          <w:color w:val="1A1A1A"/>
          <w:sz w:val="24"/>
          <w:szCs w:val="24"/>
        </w:rPr>
        <w:t xml:space="preserve">  </w:t>
      </w:r>
      <w:r w:rsidR="00A8435C" w:rsidRPr="00CE5EB7">
        <w:rPr>
          <w:bCs/>
          <w:sz w:val="24"/>
          <w:szCs w:val="24"/>
        </w:rPr>
        <w:t>В с.</w:t>
      </w:r>
      <w:r w:rsidR="00C972BA" w:rsidRPr="00CE5EB7">
        <w:rPr>
          <w:bCs/>
          <w:sz w:val="24"/>
          <w:szCs w:val="24"/>
        </w:rPr>
        <w:t xml:space="preserve"> </w:t>
      </w:r>
      <w:r w:rsidR="00A8435C" w:rsidRPr="00CE5EB7">
        <w:rPr>
          <w:bCs/>
          <w:sz w:val="24"/>
          <w:szCs w:val="24"/>
        </w:rPr>
        <w:t>И</w:t>
      </w:r>
      <w:r w:rsidR="00FA7870" w:rsidRPr="00CE5EB7">
        <w:rPr>
          <w:bCs/>
          <w:sz w:val="24"/>
          <w:szCs w:val="24"/>
        </w:rPr>
        <w:t>вановка, с.</w:t>
      </w:r>
      <w:r w:rsidR="00C972BA" w:rsidRPr="00CE5EB7">
        <w:rPr>
          <w:bCs/>
          <w:sz w:val="24"/>
          <w:szCs w:val="24"/>
        </w:rPr>
        <w:t xml:space="preserve"> </w:t>
      </w:r>
      <w:r w:rsidR="00FA7870" w:rsidRPr="00CE5EB7">
        <w:rPr>
          <w:bCs/>
          <w:sz w:val="24"/>
          <w:szCs w:val="24"/>
        </w:rPr>
        <w:t>Горячка, с.</w:t>
      </w:r>
      <w:r w:rsidR="00C972BA" w:rsidRPr="00CE5EB7">
        <w:rPr>
          <w:bCs/>
          <w:sz w:val="24"/>
          <w:szCs w:val="24"/>
        </w:rPr>
        <w:t xml:space="preserve"> </w:t>
      </w:r>
      <w:r w:rsidR="00FA7870" w:rsidRPr="00CE5EB7">
        <w:rPr>
          <w:bCs/>
          <w:sz w:val="24"/>
          <w:szCs w:val="24"/>
        </w:rPr>
        <w:t>Никольское, с.</w:t>
      </w:r>
      <w:r w:rsidR="00C972BA" w:rsidRPr="00CE5EB7">
        <w:rPr>
          <w:bCs/>
          <w:sz w:val="24"/>
          <w:szCs w:val="24"/>
        </w:rPr>
        <w:t xml:space="preserve"> </w:t>
      </w:r>
      <w:r w:rsidR="00FA7870" w:rsidRPr="00CE5EB7">
        <w:rPr>
          <w:bCs/>
          <w:sz w:val="24"/>
          <w:szCs w:val="24"/>
        </w:rPr>
        <w:t>Улыбовка, с.</w:t>
      </w:r>
      <w:r w:rsidR="00C972BA" w:rsidRPr="00CE5EB7">
        <w:rPr>
          <w:bCs/>
          <w:sz w:val="24"/>
          <w:szCs w:val="24"/>
        </w:rPr>
        <w:t xml:space="preserve"> </w:t>
      </w:r>
      <w:r w:rsidR="00FA7870" w:rsidRPr="00CE5EB7">
        <w:rPr>
          <w:bCs/>
          <w:sz w:val="24"/>
          <w:szCs w:val="24"/>
        </w:rPr>
        <w:t>Дмитриевка объекты социальной сферы отсутствуют.</w:t>
      </w:r>
    </w:p>
    <w:p w:rsidR="00A8435C" w:rsidRPr="00CE5EB7" w:rsidRDefault="00A8435C" w:rsidP="00A8435C">
      <w:pPr>
        <w:spacing w:after="150" w:line="100" w:lineRule="atLeast"/>
        <w:jc w:val="both"/>
        <w:rPr>
          <w:b/>
          <w:bCs/>
          <w:sz w:val="24"/>
          <w:szCs w:val="24"/>
        </w:rPr>
      </w:pPr>
      <w:r w:rsidRPr="00CE5EB7">
        <w:rPr>
          <w:b/>
          <w:bCs/>
          <w:sz w:val="24"/>
          <w:szCs w:val="24"/>
        </w:rPr>
        <w:t>Образование.</w:t>
      </w:r>
    </w:p>
    <w:p w:rsidR="00A8435C" w:rsidRPr="00CE5EB7" w:rsidRDefault="00A8435C" w:rsidP="00F43880">
      <w:pPr>
        <w:spacing w:after="150"/>
        <w:jc w:val="both"/>
        <w:rPr>
          <w:sz w:val="24"/>
          <w:szCs w:val="24"/>
        </w:rPr>
      </w:pPr>
      <w:r w:rsidRPr="00CE5EB7">
        <w:rPr>
          <w:color w:val="1A1A1A"/>
          <w:sz w:val="24"/>
          <w:szCs w:val="24"/>
        </w:rPr>
        <w:lastRenderedPageBreak/>
        <w:t xml:space="preserve"> </w:t>
      </w:r>
      <w:r w:rsidRPr="00CE5EB7">
        <w:rPr>
          <w:sz w:val="24"/>
          <w:szCs w:val="24"/>
        </w:rPr>
        <w:t>В филиалах МАОУ</w:t>
      </w:r>
      <w:r w:rsidR="00C972BA" w:rsidRPr="00CE5EB7">
        <w:rPr>
          <w:sz w:val="24"/>
          <w:szCs w:val="24"/>
        </w:rPr>
        <w:t xml:space="preserve"> «</w:t>
      </w:r>
      <w:r w:rsidRPr="00CE5EB7">
        <w:rPr>
          <w:sz w:val="24"/>
          <w:szCs w:val="24"/>
        </w:rPr>
        <w:t>ОЦ №</w:t>
      </w:r>
      <w:r w:rsidR="00C972BA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>3 «Созвездие» в с.</w:t>
      </w:r>
      <w:r w:rsidR="00C972BA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>Кряжим и в с.</w:t>
      </w:r>
      <w:r w:rsidR="00C972BA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 xml:space="preserve">Николаевка обучаются 36 детей. Учащихся из отдаленных сел </w:t>
      </w:r>
      <w:r w:rsidR="005C1296" w:rsidRPr="00CE5EB7">
        <w:rPr>
          <w:sz w:val="24"/>
          <w:szCs w:val="24"/>
        </w:rPr>
        <w:t xml:space="preserve">ежедневно к месту учебы, а после занятий </w:t>
      </w:r>
      <w:r w:rsidR="00C972BA" w:rsidRPr="00CE5EB7">
        <w:rPr>
          <w:sz w:val="24"/>
          <w:szCs w:val="24"/>
        </w:rPr>
        <w:t>–</w:t>
      </w:r>
      <w:r w:rsidRPr="00CE5EB7">
        <w:rPr>
          <w:sz w:val="24"/>
          <w:szCs w:val="24"/>
        </w:rPr>
        <w:t xml:space="preserve"> домой</w:t>
      </w:r>
      <w:r w:rsidR="00C972BA" w:rsidRPr="00CE5EB7">
        <w:rPr>
          <w:sz w:val="24"/>
          <w:szCs w:val="24"/>
        </w:rPr>
        <w:t>,</w:t>
      </w:r>
      <w:r w:rsidRPr="00CE5EB7">
        <w:rPr>
          <w:sz w:val="24"/>
          <w:szCs w:val="24"/>
        </w:rPr>
        <w:t xml:space="preserve"> доставляет школьный автобус</w:t>
      </w:r>
      <w:r w:rsidR="005C1296" w:rsidRPr="00CE5EB7">
        <w:rPr>
          <w:sz w:val="24"/>
          <w:szCs w:val="24"/>
        </w:rPr>
        <w:t>.  Дошкольн</w:t>
      </w:r>
      <w:r w:rsidR="005B6D81" w:rsidRPr="00CE5EB7">
        <w:rPr>
          <w:sz w:val="24"/>
          <w:szCs w:val="24"/>
        </w:rPr>
        <w:t>о</w:t>
      </w:r>
      <w:r w:rsidR="005C1296" w:rsidRPr="00CE5EB7">
        <w:rPr>
          <w:sz w:val="24"/>
          <w:szCs w:val="24"/>
        </w:rPr>
        <w:t>е учреждени</w:t>
      </w:r>
      <w:r w:rsidR="005B6D81" w:rsidRPr="00CE5EB7">
        <w:rPr>
          <w:sz w:val="24"/>
          <w:szCs w:val="24"/>
        </w:rPr>
        <w:t>е</w:t>
      </w:r>
      <w:r w:rsidR="005C1296" w:rsidRPr="00CE5EB7">
        <w:rPr>
          <w:sz w:val="24"/>
          <w:szCs w:val="24"/>
        </w:rPr>
        <w:t xml:space="preserve"> посещают  9 воспитанников.</w:t>
      </w:r>
    </w:p>
    <w:p w:rsidR="00A8435C" w:rsidRPr="00CE5EB7" w:rsidRDefault="00FA7870" w:rsidP="00F43880">
      <w:pPr>
        <w:shd w:val="clear" w:color="auto" w:fill="FFFFFF"/>
        <w:ind w:right="125"/>
        <w:jc w:val="both"/>
        <w:rPr>
          <w:spacing w:val="3"/>
          <w:sz w:val="24"/>
          <w:szCs w:val="24"/>
        </w:rPr>
      </w:pPr>
      <w:r w:rsidRPr="00CE5EB7">
        <w:rPr>
          <w:bCs/>
          <w:i/>
          <w:sz w:val="24"/>
          <w:szCs w:val="24"/>
        </w:rPr>
        <w:tab/>
      </w:r>
      <w:r w:rsidR="00A8435C" w:rsidRPr="00CE5EB7">
        <w:rPr>
          <w:spacing w:val="-4"/>
          <w:sz w:val="24"/>
          <w:szCs w:val="24"/>
        </w:rPr>
        <w:t xml:space="preserve">На территории </w:t>
      </w:r>
      <w:r w:rsidR="00A8435C" w:rsidRPr="00CE5EB7">
        <w:rPr>
          <w:spacing w:val="1"/>
          <w:sz w:val="24"/>
          <w:szCs w:val="24"/>
        </w:rPr>
        <w:t>Кряжимского</w:t>
      </w:r>
      <w:r w:rsidR="00A8435C" w:rsidRPr="00CE5EB7">
        <w:rPr>
          <w:spacing w:val="-4"/>
          <w:sz w:val="24"/>
          <w:szCs w:val="24"/>
        </w:rPr>
        <w:t xml:space="preserve"> муниципального образования осуществляют </w:t>
      </w:r>
      <w:r w:rsidR="00C972BA" w:rsidRPr="00CE5EB7">
        <w:rPr>
          <w:spacing w:val="-1"/>
          <w:sz w:val="24"/>
          <w:szCs w:val="24"/>
        </w:rPr>
        <w:t>свою деятельность 3</w:t>
      </w:r>
      <w:r w:rsidR="00A8435C" w:rsidRPr="00CE5EB7">
        <w:rPr>
          <w:spacing w:val="-1"/>
          <w:sz w:val="24"/>
          <w:szCs w:val="24"/>
        </w:rPr>
        <w:t xml:space="preserve"> объекта розничной торговли (с. Кряжим – 2,  с.Никола</w:t>
      </w:r>
      <w:r w:rsidR="00C972BA" w:rsidRPr="00CE5EB7">
        <w:rPr>
          <w:spacing w:val="-1"/>
          <w:sz w:val="24"/>
          <w:szCs w:val="24"/>
        </w:rPr>
        <w:t xml:space="preserve">евка – 1), которые обеспечивают </w:t>
      </w:r>
      <w:r w:rsidR="00A8435C" w:rsidRPr="00CE5EB7">
        <w:rPr>
          <w:spacing w:val="-1"/>
          <w:sz w:val="24"/>
          <w:szCs w:val="24"/>
        </w:rPr>
        <w:t xml:space="preserve">население </w:t>
      </w:r>
      <w:r w:rsidR="00A8435C" w:rsidRPr="00CE5EB7">
        <w:rPr>
          <w:spacing w:val="3"/>
          <w:sz w:val="24"/>
          <w:szCs w:val="24"/>
        </w:rPr>
        <w:t xml:space="preserve">продовольственными и промышленными товарами. </w:t>
      </w:r>
    </w:p>
    <w:p w:rsidR="00FA7870" w:rsidRPr="00CE5EB7" w:rsidRDefault="00A8435C" w:rsidP="00F43880">
      <w:pPr>
        <w:shd w:val="clear" w:color="auto" w:fill="FFFFFF"/>
        <w:ind w:right="125" w:firstLine="557"/>
        <w:jc w:val="both"/>
        <w:rPr>
          <w:spacing w:val="3"/>
          <w:sz w:val="24"/>
          <w:szCs w:val="24"/>
        </w:rPr>
      </w:pPr>
      <w:r w:rsidRPr="00CE5EB7">
        <w:rPr>
          <w:spacing w:val="3"/>
          <w:sz w:val="24"/>
          <w:szCs w:val="24"/>
        </w:rPr>
        <w:t>Так же во всех селах</w:t>
      </w:r>
      <w:r w:rsidR="00C972BA" w:rsidRPr="00CE5EB7">
        <w:rPr>
          <w:spacing w:val="3"/>
          <w:sz w:val="24"/>
          <w:szCs w:val="24"/>
        </w:rPr>
        <w:t xml:space="preserve"> 5 дней в неделю</w:t>
      </w:r>
      <w:r w:rsidRPr="00CE5EB7">
        <w:rPr>
          <w:spacing w:val="3"/>
          <w:sz w:val="24"/>
          <w:szCs w:val="24"/>
        </w:rPr>
        <w:t xml:space="preserve"> осуществляется выездная торговля: ИП Герц И.В. (из с.</w:t>
      </w:r>
      <w:r w:rsidR="00C972BA" w:rsidRPr="00CE5EB7">
        <w:rPr>
          <w:spacing w:val="3"/>
          <w:sz w:val="24"/>
          <w:szCs w:val="24"/>
        </w:rPr>
        <w:t xml:space="preserve"> </w:t>
      </w:r>
      <w:proofErr w:type="spellStart"/>
      <w:r w:rsidRPr="00CE5EB7">
        <w:rPr>
          <w:spacing w:val="3"/>
          <w:sz w:val="24"/>
          <w:szCs w:val="24"/>
        </w:rPr>
        <w:t>Барнуковка</w:t>
      </w:r>
      <w:proofErr w:type="spellEnd"/>
      <w:r w:rsidRPr="00CE5EB7">
        <w:rPr>
          <w:spacing w:val="3"/>
          <w:sz w:val="24"/>
          <w:szCs w:val="24"/>
        </w:rPr>
        <w:t xml:space="preserve"> </w:t>
      </w:r>
      <w:proofErr w:type="spellStart"/>
      <w:r w:rsidRPr="00CE5EB7">
        <w:rPr>
          <w:spacing w:val="3"/>
          <w:sz w:val="24"/>
          <w:szCs w:val="24"/>
        </w:rPr>
        <w:t>Балтайского</w:t>
      </w:r>
      <w:proofErr w:type="spellEnd"/>
      <w:r w:rsidRPr="00CE5EB7">
        <w:rPr>
          <w:spacing w:val="3"/>
          <w:sz w:val="24"/>
          <w:szCs w:val="24"/>
        </w:rPr>
        <w:t xml:space="preserve"> района) и ИП </w:t>
      </w:r>
      <w:proofErr w:type="spellStart"/>
      <w:r w:rsidRPr="00CE5EB7">
        <w:rPr>
          <w:spacing w:val="3"/>
          <w:sz w:val="24"/>
          <w:szCs w:val="24"/>
        </w:rPr>
        <w:t>Куренев</w:t>
      </w:r>
      <w:proofErr w:type="spellEnd"/>
      <w:r w:rsidRPr="00CE5EB7">
        <w:rPr>
          <w:spacing w:val="3"/>
          <w:sz w:val="24"/>
          <w:szCs w:val="24"/>
        </w:rPr>
        <w:t xml:space="preserve"> А.И. (из с.Покровка) </w:t>
      </w:r>
      <w:r w:rsidR="00C972BA" w:rsidRPr="00CE5EB7">
        <w:rPr>
          <w:spacing w:val="3"/>
          <w:sz w:val="24"/>
          <w:szCs w:val="24"/>
        </w:rPr>
        <w:t xml:space="preserve">с </w:t>
      </w:r>
      <w:r w:rsidRPr="00CE5EB7">
        <w:rPr>
          <w:spacing w:val="3"/>
          <w:sz w:val="24"/>
          <w:szCs w:val="24"/>
        </w:rPr>
        <w:t>продовольственными  товарами и товарами  повседневного спроса.</w:t>
      </w:r>
    </w:p>
    <w:p w:rsidR="00325D89" w:rsidRPr="00CE5EB7" w:rsidRDefault="00325D89" w:rsidP="00FA7870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4"/>
          <w:szCs w:val="24"/>
        </w:rPr>
      </w:pPr>
    </w:p>
    <w:p w:rsidR="00FA7870" w:rsidRPr="00CE5EB7" w:rsidRDefault="00FA7870" w:rsidP="00F43880">
      <w:pPr>
        <w:jc w:val="both"/>
        <w:rPr>
          <w:sz w:val="24"/>
          <w:szCs w:val="24"/>
        </w:rPr>
      </w:pPr>
      <w:r w:rsidRPr="00CE5EB7">
        <w:rPr>
          <w:b/>
          <w:sz w:val="24"/>
          <w:szCs w:val="24"/>
        </w:rPr>
        <w:t>Организация благоустройства в муниципальном образовании:</w:t>
      </w:r>
    </w:p>
    <w:p w:rsidR="00FA7870" w:rsidRPr="00CE5EB7" w:rsidRDefault="00FA7870" w:rsidP="00FA7870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       На территории Кряжимского муниципального образования в соответствии с действующим законодательством утверждены правила благоустройства.</w:t>
      </w:r>
    </w:p>
    <w:p w:rsidR="00FA7870" w:rsidRPr="00CE5EB7" w:rsidRDefault="00FA7870" w:rsidP="00BC04A6">
      <w:pPr>
        <w:spacing w:after="150" w:line="100" w:lineRule="atLeast"/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Ежегодно на весенне-летний и осенние периоды объявляется месячник по благоустройству. Проводится работа по санитарной очистке и благоустройству территорий, за каждой организацией закреплена своя территория. Организуем субботники по уборке территории пустырей и кладбищ (своими силами), без расходования бюджетных средств. </w:t>
      </w:r>
      <w:r w:rsidR="00BC04A6" w:rsidRPr="00CE5EB7">
        <w:rPr>
          <w:sz w:val="24"/>
          <w:szCs w:val="24"/>
        </w:rPr>
        <w:t>В проводимых субботниках в населенных пунктах принимают участие в основном работники администрации, социальной сферы и ДК, активные жители населенных пунктов. Обращаюсь к жителям села с просьбой оказывать посильную помощь в проводимых субботниках</w:t>
      </w:r>
      <w:r w:rsidR="00A57866" w:rsidRPr="00CE5EB7">
        <w:rPr>
          <w:sz w:val="24"/>
          <w:szCs w:val="24"/>
        </w:rPr>
        <w:t xml:space="preserve">. </w:t>
      </w:r>
      <w:r w:rsidRPr="00CE5EB7">
        <w:rPr>
          <w:sz w:val="24"/>
          <w:szCs w:val="24"/>
        </w:rPr>
        <w:t xml:space="preserve">Ежегодно проводится конкурс </w:t>
      </w:r>
      <w:r w:rsidR="00C972BA" w:rsidRPr="00CE5EB7">
        <w:rPr>
          <w:sz w:val="24"/>
          <w:szCs w:val="24"/>
        </w:rPr>
        <w:t>на самый благоустроенный двор, и</w:t>
      </w:r>
      <w:r w:rsidRPr="00CE5EB7">
        <w:rPr>
          <w:sz w:val="24"/>
          <w:szCs w:val="24"/>
        </w:rPr>
        <w:t>тоги</w:t>
      </w:r>
      <w:r w:rsidR="00C972BA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 xml:space="preserve">которого подводятся на дне села. </w:t>
      </w:r>
    </w:p>
    <w:p w:rsidR="00FA7870" w:rsidRPr="00CE5EB7" w:rsidRDefault="00FA7870" w:rsidP="00FA7870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        За счет средств местного бюджета приобретаются материалы для проведения работ по благоустройству (краска, побелка, цемент). 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7870" w:rsidRPr="00CE5EB7" w:rsidRDefault="00FA7870" w:rsidP="005C1296">
      <w:pPr>
        <w:pStyle w:val="a3"/>
        <w:rPr>
          <w:rFonts w:ascii="Times New Roman" w:hAnsi="Times New Roman"/>
          <w:b/>
          <w:color w:val="FF0000"/>
          <w:spacing w:val="1"/>
          <w:sz w:val="24"/>
          <w:szCs w:val="24"/>
        </w:rPr>
      </w:pPr>
      <w:r w:rsidRPr="00CE5EB7">
        <w:rPr>
          <w:rFonts w:ascii="Times New Roman" w:hAnsi="Times New Roman"/>
          <w:b/>
          <w:color w:val="000000" w:themeColor="text1"/>
          <w:sz w:val="24"/>
          <w:szCs w:val="24"/>
        </w:rPr>
        <w:t>Организация дорожной деятельности.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EB7">
        <w:rPr>
          <w:rFonts w:ascii="Times New Roman" w:hAnsi="Times New Roman"/>
          <w:sz w:val="24"/>
          <w:szCs w:val="24"/>
        </w:rPr>
        <w:t>Общая протяженность автомобильны</w:t>
      </w:r>
      <w:r w:rsidR="00B203CA" w:rsidRPr="00CE5EB7">
        <w:rPr>
          <w:rFonts w:ascii="Times New Roman" w:hAnsi="Times New Roman"/>
          <w:sz w:val="24"/>
          <w:szCs w:val="24"/>
        </w:rPr>
        <w:t>х дорог местного значения – 29,256</w:t>
      </w:r>
      <w:r w:rsidRPr="00CE5EB7">
        <w:rPr>
          <w:rFonts w:ascii="Times New Roman" w:hAnsi="Times New Roman"/>
          <w:sz w:val="24"/>
          <w:szCs w:val="24"/>
        </w:rPr>
        <w:t xml:space="preserve"> км.</w:t>
      </w:r>
    </w:p>
    <w:p w:rsidR="00FA7870" w:rsidRPr="00CE5EB7" w:rsidRDefault="00FA7870" w:rsidP="00C972BA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>Всего на осуществление дорожной деятельности  в 2024</w:t>
      </w:r>
      <w:r w:rsidR="00C972BA" w:rsidRPr="00CE5EB7">
        <w:rPr>
          <w:sz w:val="24"/>
          <w:szCs w:val="24"/>
        </w:rPr>
        <w:t xml:space="preserve"> году</w:t>
      </w:r>
      <w:r w:rsidRPr="00CE5EB7">
        <w:rPr>
          <w:sz w:val="24"/>
          <w:szCs w:val="24"/>
        </w:rPr>
        <w:t xml:space="preserve"> в бюджет Кряжимского муниципального образования </w:t>
      </w:r>
      <w:r w:rsidR="00B203CA" w:rsidRPr="00CE5EB7">
        <w:rPr>
          <w:sz w:val="24"/>
          <w:szCs w:val="24"/>
        </w:rPr>
        <w:t xml:space="preserve">предусмотрено </w:t>
      </w:r>
      <w:r w:rsidRPr="00CE5EB7">
        <w:rPr>
          <w:sz w:val="24"/>
          <w:szCs w:val="24"/>
        </w:rPr>
        <w:t>де</w:t>
      </w:r>
      <w:r w:rsidR="00B203CA" w:rsidRPr="00CE5EB7">
        <w:rPr>
          <w:sz w:val="24"/>
          <w:szCs w:val="24"/>
        </w:rPr>
        <w:t>нежных средств:</w:t>
      </w:r>
    </w:p>
    <w:p w:rsidR="00325D89" w:rsidRPr="00CE5EB7" w:rsidRDefault="00325D89" w:rsidP="00B203CA">
      <w:pPr>
        <w:pStyle w:val="a3"/>
        <w:rPr>
          <w:rFonts w:ascii="Times New Roman" w:hAnsi="Times New Roman"/>
          <w:sz w:val="24"/>
          <w:szCs w:val="24"/>
        </w:rPr>
      </w:pPr>
    </w:p>
    <w:p w:rsidR="00B203CA" w:rsidRPr="00CE5EB7" w:rsidRDefault="00B203CA" w:rsidP="00F43880">
      <w:pPr>
        <w:pStyle w:val="a3"/>
        <w:rPr>
          <w:rFonts w:ascii="Times New Roman" w:hAnsi="Times New Roman"/>
          <w:sz w:val="24"/>
          <w:szCs w:val="24"/>
        </w:rPr>
      </w:pPr>
      <w:r w:rsidRPr="00CE5EB7">
        <w:rPr>
          <w:rFonts w:ascii="Times New Roman" w:hAnsi="Times New Roman"/>
          <w:sz w:val="24"/>
          <w:szCs w:val="24"/>
        </w:rPr>
        <w:t>Дорожное хозяйство (дорожные фонды) - 4 007,0тыс.руб.,  в том числе субсидий на осуществление дорожной деятельности из областного бюджета -</w:t>
      </w:r>
      <w:r w:rsidR="0073377E" w:rsidRPr="00CE5EB7">
        <w:rPr>
          <w:rFonts w:ascii="Times New Roman" w:hAnsi="Times New Roman"/>
          <w:sz w:val="24"/>
          <w:szCs w:val="24"/>
        </w:rPr>
        <w:t>19</w:t>
      </w:r>
      <w:r w:rsidRPr="00CE5EB7">
        <w:rPr>
          <w:rFonts w:ascii="Times New Roman" w:hAnsi="Times New Roman"/>
          <w:sz w:val="24"/>
          <w:szCs w:val="24"/>
        </w:rPr>
        <w:t>89,тыс.руб.</w:t>
      </w:r>
      <w:r w:rsidR="00FA7870" w:rsidRPr="00CE5EB7">
        <w:rPr>
          <w:rFonts w:ascii="Times New Roman" w:hAnsi="Times New Roman"/>
          <w:sz w:val="24"/>
          <w:szCs w:val="24"/>
        </w:rPr>
        <w:t xml:space="preserve"> </w:t>
      </w:r>
    </w:p>
    <w:p w:rsidR="00FA7870" w:rsidRPr="00CE5EB7" w:rsidRDefault="00FA7870" w:rsidP="00F43880">
      <w:pPr>
        <w:pStyle w:val="a3"/>
        <w:rPr>
          <w:rFonts w:ascii="Times New Roman" w:hAnsi="Times New Roman"/>
          <w:sz w:val="24"/>
          <w:szCs w:val="24"/>
        </w:rPr>
      </w:pPr>
      <w:r w:rsidRPr="00CE5EB7">
        <w:rPr>
          <w:rFonts w:ascii="Times New Roman" w:hAnsi="Times New Roman"/>
          <w:sz w:val="24"/>
          <w:szCs w:val="24"/>
        </w:rPr>
        <w:t xml:space="preserve">Денежные средства  были направлены на выполнение следующих мероприятий, по содержанию местных автомобильный дорог общего пользования:  </w:t>
      </w:r>
    </w:p>
    <w:p w:rsidR="00FA7870" w:rsidRPr="00CE5EB7" w:rsidRDefault="00FA7870" w:rsidP="00F43880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>-  Асфальтирование ул.</w:t>
      </w:r>
      <w:r w:rsidR="00C972BA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>Соколова  в с.</w:t>
      </w:r>
      <w:r w:rsidR="00C972BA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 xml:space="preserve">Кряжим; </w:t>
      </w:r>
    </w:p>
    <w:p w:rsidR="00FA7870" w:rsidRPr="00CE5EB7" w:rsidRDefault="00FA7870" w:rsidP="00F43880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 - </w:t>
      </w:r>
      <w:proofErr w:type="spellStart"/>
      <w:r w:rsidRPr="00CE5EB7">
        <w:rPr>
          <w:sz w:val="24"/>
          <w:szCs w:val="24"/>
        </w:rPr>
        <w:t>Грейдерование</w:t>
      </w:r>
      <w:proofErr w:type="spellEnd"/>
      <w:r w:rsidRPr="00CE5EB7">
        <w:rPr>
          <w:sz w:val="24"/>
          <w:szCs w:val="24"/>
        </w:rPr>
        <w:t xml:space="preserve"> и отсыпка </w:t>
      </w:r>
      <w:r w:rsidR="00A57866" w:rsidRPr="00CE5EB7">
        <w:rPr>
          <w:sz w:val="24"/>
          <w:szCs w:val="24"/>
        </w:rPr>
        <w:t>внутрипоселковых</w:t>
      </w:r>
      <w:r w:rsidRPr="00CE5EB7">
        <w:rPr>
          <w:sz w:val="24"/>
          <w:szCs w:val="24"/>
        </w:rPr>
        <w:t xml:space="preserve"> </w:t>
      </w:r>
      <w:r w:rsidR="00A57866" w:rsidRPr="00CE5EB7">
        <w:rPr>
          <w:sz w:val="24"/>
          <w:szCs w:val="24"/>
        </w:rPr>
        <w:t xml:space="preserve"> дорог в  селах Николаевка и </w:t>
      </w:r>
      <w:r w:rsidRPr="00CE5EB7">
        <w:rPr>
          <w:sz w:val="24"/>
          <w:szCs w:val="24"/>
        </w:rPr>
        <w:t>Никольское.</w:t>
      </w:r>
    </w:p>
    <w:p w:rsidR="00FA7870" w:rsidRPr="00CE5EB7" w:rsidRDefault="00FA7870" w:rsidP="00F43880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 - Зимнее содержание дорог, </w:t>
      </w:r>
      <w:proofErr w:type="spellStart"/>
      <w:r w:rsidRPr="00CE5EB7">
        <w:rPr>
          <w:sz w:val="24"/>
          <w:szCs w:val="24"/>
        </w:rPr>
        <w:t>обкос</w:t>
      </w:r>
      <w:proofErr w:type="spellEnd"/>
      <w:r w:rsidRPr="00CE5EB7">
        <w:rPr>
          <w:sz w:val="24"/>
          <w:szCs w:val="24"/>
        </w:rPr>
        <w:t xml:space="preserve"> </w:t>
      </w:r>
      <w:r w:rsidR="00C972BA" w:rsidRPr="00CE5EB7">
        <w:rPr>
          <w:sz w:val="24"/>
          <w:szCs w:val="24"/>
        </w:rPr>
        <w:t>травы на придорожных полосах</w:t>
      </w:r>
      <w:r w:rsidRPr="00CE5EB7">
        <w:rPr>
          <w:sz w:val="24"/>
          <w:szCs w:val="24"/>
        </w:rPr>
        <w:t>, выпиловка древесно-кустарниковой растительности;</w:t>
      </w:r>
    </w:p>
    <w:p w:rsidR="00FA7870" w:rsidRPr="00CE5EB7" w:rsidRDefault="00FA7870" w:rsidP="00F43880">
      <w:pPr>
        <w:jc w:val="both"/>
        <w:rPr>
          <w:b/>
          <w:color w:val="FF0000"/>
          <w:spacing w:val="1"/>
          <w:sz w:val="24"/>
          <w:szCs w:val="24"/>
        </w:rPr>
      </w:pPr>
      <w:r w:rsidRPr="00CE5EB7">
        <w:rPr>
          <w:color w:val="FF0000"/>
          <w:sz w:val="24"/>
          <w:szCs w:val="24"/>
        </w:rPr>
        <w:t xml:space="preserve"> </w:t>
      </w:r>
      <w:r w:rsidR="00B203CA" w:rsidRPr="00CE5EB7">
        <w:rPr>
          <w:sz w:val="24"/>
          <w:szCs w:val="24"/>
        </w:rPr>
        <w:t>-</w:t>
      </w:r>
      <w:r w:rsidR="00C972BA" w:rsidRPr="00CE5EB7">
        <w:rPr>
          <w:sz w:val="24"/>
          <w:szCs w:val="24"/>
        </w:rPr>
        <w:t xml:space="preserve"> организацию у</w:t>
      </w:r>
      <w:r w:rsidRPr="00CE5EB7">
        <w:rPr>
          <w:sz w:val="24"/>
          <w:szCs w:val="24"/>
        </w:rPr>
        <w:t>лично</w:t>
      </w:r>
      <w:r w:rsidR="00C972BA" w:rsidRPr="00CE5EB7">
        <w:rPr>
          <w:sz w:val="24"/>
          <w:szCs w:val="24"/>
        </w:rPr>
        <w:t>го</w:t>
      </w:r>
      <w:r w:rsidRPr="00CE5EB7">
        <w:rPr>
          <w:sz w:val="24"/>
          <w:szCs w:val="24"/>
        </w:rPr>
        <w:t xml:space="preserve"> освещени</w:t>
      </w:r>
      <w:r w:rsidR="00C972BA" w:rsidRPr="00CE5EB7">
        <w:rPr>
          <w:sz w:val="24"/>
          <w:szCs w:val="24"/>
        </w:rPr>
        <w:t>я</w:t>
      </w:r>
      <w:r w:rsidRPr="00CE5EB7">
        <w:rPr>
          <w:sz w:val="24"/>
          <w:szCs w:val="24"/>
        </w:rPr>
        <w:t xml:space="preserve">: ремонт и содержание, приобретение расходных материалов,  оплата за потребленную электроэнергию.       </w:t>
      </w:r>
    </w:p>
    <w:p w:rsidR="003B037F" w:rsidRPr="00CE5EB7" w:rsidRDefault="003B037F" w:rsidP="00F43880">
      <w:pPr>
        <w:shd w:val="clear" w:color="auto" w:fill="FFFFFF"/>
        <w:ind w:left="10" w:right="62"/>
        <w:jc w:val="both"/>
        <w:rPr>
          <w:color w:val="1A1A1A"/>
          <w:sz w:val="24"/>
          <w:szCs w:val="24"/>
        </w:rPr>
      </w:pPr>
      <w:r w:rsidRPr="00CE5EB7">
        <w:rPr>
          <w:color w:val="1A1A1A"/>
          <w:sz w:val="24"/>
          <w:szCs w:val="24"/>
        </w:rPr>
        <w:t xml:space="preserve">На региональной автомобильной </w:t>
      </w:r>
      <w:r w:rsidR="00A57866" w:rsidRPr="00CE5EB7">
        <w:rPr>
          <w:color w:val="1A1A1A"/>
          <w:sz w:val="24"/>
          <w:szCs w:val="24"/>
        </w:rPr>
        <w:t>дороге  с.Н.Чернавка - с.Ивано</w:t>
      </w:r>
      <w:r w:rsidRPr="00CE5EB7">
        <w:rPr>
          <w:color w:val="1A1A1A"/>
          <w:sz w:val="24"/>
          <w:szCs w:val="24"/>
        </w:rPr>
        <w:t>вка были проведены: ямочный ремонт асфальтового покрытия, очистка обочин и полосы отвода от кустарник</w:t>
      </w:r>
      <w:r w:rsidR="00C972BA" w:rsidRPr="00CE5EB7">
        <w:rPr>
          <w:color w:val="1A1A1A"/>
          <w:sz w:val="24"/>
          <w:szCs w:val="24"/>
        </w:rPr>
        <w:t>ов</w:t>
      </w:r>
      <w:r w:rsidRPr="00CE5EB7">
        <w:rPr>
          <w:color w:val="1A1A1A"/>
          <w:sz w:val="24"/>
          <w:szCs w:val="24"/>
        </w:rPr>
        <w:t xml:space="preserve"> и деревьев. </w:t>
      </w:r>
    </w:p>
    <w:p w:rsidR="00FA7870" w:rsidRPr="00CE5EB7" w:rsidRDefault="00FA7870" w:rsidP="00F43880">
      <w:pPr>
        <w:pStyle w:val="a3"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</w:p>
    <w:p w:rsidR="00FA7870" w:rsidRPr="00CE5EB7" w:rsidRDefault="00FA7870" w:rsidP="00F43880">
      <w:pPr>
        <w:shd w:val="clear" w:color="auto" w:fill="FFFFFF"/>
        <w:tabs>
          <w:tab w:val="left" w:pos="994"/>
        </w:tabs>
        <w:jc w:val="both"/>
        <w:rPr>
          <w:bCs/>
          <w:spacing w:val="-1"/>
          <w:sz w:val="24"/>
          <w:szCs w:val="24"/>
        </w:rPr>
      </w:pPr>
      <w:r w:rsidRPr="00CE5EB7">
        <w:rPr>
          <w:bCs/>
          <w:spacing w:val="-1"/>
          <w:sz w:val="24"/>
          <w:szCs w:val="24"/>
        </w:rPr>
        <w:t xml:space="preserve">В целях обеспечения первичных мер пожарной безопасности на территории муниципального образования осуществляют свою деятельность  </w:t>
      </w:r>
      <w:r w:rsidR="00C972BA" w:rsidRPr="00CE5EB7">
        <w:rPr>
          <w:spacing w:val="-5"/>
          <w:sz w:val="24"/>
          <w:szCs w:val="24"/>
        </w:rPr>
        <w:t>2 пожарных поста</w:t>
      </w:r>
      <w:r w:rsidRPr="00CE5EB7">
        <w:rPr>
          <w:spacing w:val="-5"/>
          <w:sz w:val="24"/>
          <w:szCs w:val="24"/>
        </w:rPr>
        <w:t xml:space="preserve"> в  с.</w:t>
      </w:r>
      <w:r w:rsidR="00C972BA" w:rsidRPr="00CE5EB7">
        <w:rPr>
          <w:spacing w:val="-5"/>
          <w:sz w:val="24"/>
          <w:szCs w:val="24"/>
        </w:rPr>
        <w:t xml:space="preserve"> </w:t>
      </w:r>
      <w:r w:rsidRPr="00CE5EB7">
        <w:rPr>
          <w:spacing w:val="-5"/>
          <w:sz w:val="24"/>
          <w:szCs w:val="24"/>
        </w:rPr>
        <w:t>Николаевка и с.</w:t>
      </w:r>
      <w:r w:rsidR="00C972BA" w:rsidRPr="00CE5EB7">
        <w:rPr>
          <w:spacing w:val="-5"/>
          <w:sz w:val="24"/>
          <w:szCs w:val="24"/>
        </w:rPr>
        <w:t xml:space="preserve"> </w:t>
      </w:r>
      <w:r w:rsidRPr="00CE5EB7">
        <w:rPr>
          <w:spacing w:val="-5"/>
          <w:sz w:val="24"/>
          <w:szCs w:val="24"/>
        </w:rPr>
        <w:t>Кряжим. Общая численность пожарных составляет   8 человек.</w:t>
      </w:r>
      <w:r w:rsidRPr="00CE5EB7">
        <w:rPr>
          <w:bCs/>
          <w:spacing w:val="-1"/>
          <w:sz w:val="24"/>
          <w:szCs w:val="24"/>
        </w:rPr>
        <w:t xml:space="preserve"> </w:t>
      </w:r>
      <w:r w:rsidRPr="00CE5EB7">
        <w:rPr>
          <w:spacing w:val="-5"/>
          <w:sz w:val="24"/>
          <w:szCs w:val="24"/>
        </w:rPr>
        <w:t>Посты имеют гаражи, два специализированных автомобиля,</w:t>
      </w:r>
      <w:r w:rsidRPr="00CE5EB7">
        <w:rPr>
          <w:bCs/>
          <w:spacing w:val="-1"/>
          <w:sz w:val="24"/>
          <w:szCs w:val="24"/>
        </w:rPr>
        <w:t xml:space="preserve"> 2 переносных мотопомпы, 4 ранцевых огнетушителя. Оборудованы места для забора воды из открытых источников, так же имеется 4  пожарных гидранта, которые находятся в исправном состоянии.  По ходу движения к местам забора воды установ</w:t>
      </w:r>
      <w:r w:rsidR="00C972BA" w:rsidRPr="00CE5EB7">
        <w:rPr>
          <w:bCs/>
          <w:spacing w:val="-1"/>
          <w:sz w:val="24"/>
          <w:szCs w:val="24"/>
        </w:rPr>
        <w:t xml:space="preserve">лены указатели. </w:t>
      </w:r>
      <w:r w:rsidRPr="00CE5EB7">
        <w:rPr>
          <w:bCs/>
          <w:spacing w:val="-1"/>
          <w:sz w:val="24"/>
          <w:szCs w:val="24"/>
        </w:rPr>
        <w:t xml:space="preserve">Имеется звуковое оповещение населения. </w:t>
      </w:r>
      <w:r w:rsidR="00C972BA" w:rsidRPr="00CE5EB7">
        <w:rPr>
          <w:sz w:val="24"/>
          <w:szCs w:val="24"/>
        </w:rPr>
        <w:t>Ежегодно</w:t>
      </w:r>
      <w:r w:rsidRPr="00CE5EB7">
        <w:rPr>
          <w:sz w:val="24"/>
          <w:szCs w:val="24"/>
        </w:rPr>
        <w:t xml:space="preserve"> администрация </w:t>
      </w:r>
      <w:r w:rsidR="00C972BA" w:rsidRPr="00CE5EB7">
        <w:rPr>
          <w:sz w:val="24"/>
          <w:szCs w:val="24"/>
        </w:rPr>
        <w:t xml:space="preserve">Кряжимского муниципального образования </w:t>
      </w:r>
      <w:r w:rsidRPr="00CE5EB7">
        <w:rPr>
          <w:sz w:val="24"/>
          <w:szCs w:val="24"/>
        </w:rPr>
        <w:t>за счет средств</w:t>
      </w:r>
      <w:r w:rsidR="00E21498" w:rsidRPr="00CE5EB7">
        <w:rPr>
          <w:sz w:val="24"/>
          <w:szCs w:val="24"/>
        </w:rPr>
        <w:t xml:space="preserve"> бюджета поселения</w:t>
      </w:r>
      <w:r w:rsidRPr="00CE5EB7">
        <w:rPr>
          <w:sz w:val="24"/>
          <w:szCs w:val="24"/>
        </w:rPr>
        <w:t xml:space="preserve"> проводит </w:t>
      </w:r>
      <w:r w:rsidR="00E21498" w:rsidRPr="00CE5EB7">
        <w:rPr>
          <w:sz w:val="24"/>
          <w:szCs w:val="24"/>
        </w:rPr>
        <w:lastRenderedPageBreak/>
        <w:t xml:space="preserve">противопожарную </w:t>
      </w:r>
      <w:r w:rsidRPr="00CE5EB7">
        <w:rPr>
          <w:sz w:val="24"/>
          <w:szCs w:val="24"/>
        </w:rPr>
        <w:t>опашку</w:t>
      </w:r>
      <w:r w:rsidR="00E21498" w:rsidRPr="00CE5EB7">
        <w:rPr>
          <w:sz w:val="24"/>
          <w:szCs w:val="24"/>
        </w:rPr>
        <w:t xml:space="preserve"> минерализованными полосами </w:t>
      </w:r>
      <w:r w:rsidRPr="00CE5EB7">
        <w:rPr>
          <w:sz w:val="24"/>
          <w:szCs w:val="24"/>
        </w:rPr>
        <w:t>населенных пунктов.</w:t>
      </w:r>
      <w:r w:rsidRPr="00CE5EB7">
        <w:rPr>
          <w:bCs/>
          <w:spacing w:val="-1"/>
          <w:sz w:val="24"/>
          <w:szCs w:val="24"/>
        </w:rPr>
        <w:t xml:space="preserve">          </w:t>
      </w:r>
    </w:p>
    <w:p w:rsidR="00BC04A6" w:rsidRPr="00CE5EB7" w:rsidRDefault="00B203CA" w:rsidP="00F43880">
      <w:pPr>
        <w:shd w:val="clear" w:color="auto" w:fill="FFFFFF"/>
        <w:jc w:val="both"/>
        <w:rPr>
          <w:color w:val="1A1A1A"/>
          <w:sz w:val="24"/>
          <w:szCs w:val="24"/>
        </w:rPr>
      </w:pPr>
      <w:r w:rsidRPr="00CE5EB7">
        <w:rPr>
          <w:bCs/>
          <w:spacing w:val="-1"/>
          <w:sz w:val="24"/>
          <w:szCs w:val="24"/>
        </w:rPr>
        <w:t xml:space="preserve">          </w:t>
      </w:r>
      <w:r w:rsidR="00FA7870" w:rsidRPr="00CE5EB7">
        <w:rPr>
          <w:bCs/>
          <w:spacing w:val="-1"/>
          <w:sz w:val="24"/>
          <w:szCs w:val="24"/>
        </w:rPr>
        <w:t xml:space="preserve"> В рамках программы «Жилище - 2024»</w:t>
      </w:r>
      <w:r w:rsidR="00E21498" w:rsidRPr="00CE5EB7">
        <w:rPr>
          <w:bCs/>
          <w:spacing w:val="-1"/>
          <w:sz w:val="24"/>
          <w:szCs w:val="24"/>
        </w:rPr>
        <w:t xml:space="preserve"> </w:t>
      </w:r>
      <w:r w:rsidR="00FA7870" w:rsidRPr="00CE5EB7">
        <w:rPr>
          <w:bCs/>
          <w:spacing w:val="-1"/>
          <w:sz w:val="24"/>
          <w:szCs w:val="24"/>
        </w:rPr>
        <w:t>сотрудники администрации пров</w:t>
      </w:r>
      <w:r w:rsidR="00E21498" w:rsidRPr="00CE5EB7">
        <w:rPr>
          <w:bCs/>
          <w:spacing w:val="-1"/>
          <w:sz w:val="24"/>
          <w:szCs w:val="24"/>
        </w:rPr>
        <w:t>ели</w:t>
      </w:r>
      <w:r w:rsidR="00FA7870" w:rsidRPr="00CE5EB7">
        <w:rPr>
          <w:bCs/>
          <w:spacing w:val="-1"/>
          <w:sz w:val="24"/>
          <w:szCs w:val="24"/>
        </w:rPr>
        <w:t xml:space="preserve"> инструктажи населения о мерах пожарной безопасности, вруч</w:t>
      </w:r>
      <w:r w:rsidR="00E21498" w:rsidRPr="00CE5EB7">
        <w:rPr>
          <w:bCs/>
          <w:spacing w:val="-1"/>
          <w:sz w:val="24"/>
          <w:szCs w:val="24"/>
        </w:rPr>
        <w:t xml:space="preserve">или памятки, особое </w:t>
      </w:r>
      <w:r w:rsidR="00FA7870" w:rsidRPr="00CE5EB7">
        <w:rPr>
          <w:bCs/>
          <w:spacing w:val="-1"/>
          <w:sz w:val="24"/>
          <w:szCs w:val="24"/>
        </w:rPr>
        <w:t>внимание удел</w:t>
      </w:r>
      <w:r w:rsidR="00E21498" w:rsidRPr="00CE5EB7">
        <w:rPr>
          <w:bCs/>
          <w:spacing w:val="-1"/>
          <w:sz w:val="24"/>
          <w:szCs w:val="24"/>
        </w:rPr>
        <w:t>ено</w:t>
      </w:r>
      <w:r w:rsidR="00FA7870" w:rsidRPr="00CE5EB7">
        <w:rPr>
          <w:bCs/>
          <w:spacing w:val="-1"/>
          <w:sz w:val="24"/>
          <w:szCs w:val="24"/>
        </w:rPr>
        <w:t xml:space="preserve"> многодетным семьям и одиноко</w:t>
      </w:r>
      <w:r w:rsidR="00E21498" w:rsidRPr="00CE5EB7">
        <w:rPr>
          <w:bCs/>
          <w:spacing w:val="-1"/>
          <w:sz w:val="24"/>
          <w:szCs w:val="24"/>
        </w:rPr>
        <w:t xml:space="preserve"> </w:t>
      </w:r>
      <w:r w:rsidR="00FA7870" w:rsidRPr="00CE5EB7">
        <w:rPr>
          <w:bCs/>
          <w:spacing w:val="-1"/>
          <w:sz w:val="24"/>
          <w:szCs w:val="24"/>
        </w:rPr>
        <w:t>проживающим гражданам. К гражданам, ведущим асоциальный образ жизни, в этом</w:t>
      </w:r>
      <w:r w:rsidR="00E21498" w:rsidRPr="00CE5EB7">
        <w:rPr>
          <w:bCs/>
          <w:spacing w:val="-1"/>
          <w:sz w:val="24"/>
          <w:szCs w:val="24"/>
        </w:rPr>
        <w:t xml:space="preserve"> </w:t>
      </w:r>
      <w:r w:rsidR="00FA7870" w:rsidRPr="00CE5EB7">
        <w:rPr>
          <w:bCs/>
          <w:spacing w:val="-1"/>
          <w:sz w:val="24"/>
          <w:szCs w:val="24"/>
        </w:rPr>
        <w:t>вопросе проявл</w:t>
      </w:r>
      <w:r w:rsidR="00E21498" w:rsidRPr="00CE5EB7">
        <w:rPr>
          <w:bCs/>
          <w:spacing w:val="-1"/>
          <w:sz w:val="24"/>
          <w:szCs w:val="24"/>
        </w:rPr>
        <w:t>ено повышенное внимание.</w:t>
      </w:r>
      <w:r w:rsidR="00FA7870" w:rsidRPr="00CE5EB7">
        <w:rPr>
          <w:bCs/>
          <w:spacing w:val="-1"/>
          <w:sz w:val="24"/>
          <w:szCs w:val="24"/>
        </w:rPr>
        <w:t xml:space="preserve"> </w:t>
      </w:r>
      <w:r w:rsidR="00BC04A6" w:rsidRPr="00CE5EB7">
        <w:rPr>
          <w:color w:val="1A1A1A"/>
          <w:sz w:val="24"/>
          <w:szCs w:val="24"/>
        </w:rPr>
        <w:t>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</w:p>
    <w:p w:rsidR="00325D89" w:rsidRPr="00CE5EB7" w:rsidRDefault="00325D89" w:rsidP="00F43880">
      <w:pPr>
        <w:spacing w:after="150"/>
        <w:jc w:val="both"/>
        <w:rPr>
          <w:b/>
          <w:color w:val="3C3C3C"/>
          <w:sz w:val="24"/>
          <w:szCs w:val="24"/>
        </w:rPr>
      </w:pPr>
    </w:p>
    <w:p w:rsidR="00803ABE" w:rsidRPr="00CE5EB7" w:rsidRDefault="00803ABE" w:rsidP="00F43880">
      <w:pPr>
        <w:spacing w:after="150"/>
        <w:jc w:val="both"/>
        <w:rPr>
          <w:b/>
          <w:sz w:val="24"/>
          <w:szCs w:val="24"/>
        </w:rPr>
      </w:pPr>
      <w:r w:rsidRPr="00CE5EB7">
        <w:rPr>
          <w:b/>
          <w:sz w:val="24"/>
          <w:szCs w:val="24"/>
        </w:rPr>
        <w:t xml:space="preserve">Организация в границах поселения </w:t>
      </w:r>
      <w:proofErr w:type="spellStart"/>
      <w:r w:rsidRPr="00CE5EB7">
        <w:rPr>
          <w:b/>
          <w:sz w:val="24"/>
          <w:szCs w:val="24"/>
        </w:rPr>
        <w:t>электро</w:t>
      </w:r>
      <w:proofErr w:type="spellEnd"/>
      <w:r w:rsidRPr="00CE5EB7">
        <w:rPr>
          <w:b/>
          <w:sz w:val="24"/>
          <w:szCs w:val="24"/>
        </w:rPr>
        <w:t xml:space="preserve">-, </w:t>
      </w:r>
      <w:proofErr w:type="spellStart"/>
      <w:r w:rsidRPr="00CE5EB7">
        <w:rPr>
          <w:b/>
          <w:sz w:val="24"/>
          <w:szCs w:val="24"/>
        </w:rPr>
        <w:t>газо</w:t>
      </w:r>
      <w:proofErr w:type="spellEnd"/>
      <w:r w:rsidRPr="00CE5EB7">
        <w:rPr>
          <w:b/>
          <w:sz w:val="24"/>
          <w:szCs w:val="24"/>
        </w:rPr>
        <w:t>- и водоснабжения населения</w:t>
      </w:r>
    </w:p>
    <w:p w:rsidR="00F43880" w:rsidRDefault="00F43880" w:rsidP="00F43880">
      <w:pPr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3ABE" w:rsidRPr="00CE5EB7">
        <w:rPr>
          <w:sz w:val="24"/>
          <w:szCs w:val="24"/>
        </w:rPr>
        <w:t xml:space="preserve">Для комфортного проживания граждан на территории сельского поселения созданы условия для предоставления им услуг по </w:t>
      </w:r>
      <w:proofErr w:type="spellStart"/>
      <w:r w:rsidR="00803ABE" w:rsidRPr="00CE5EB7">
        <w:rPr>
          <w:sz w:val="24"/>
          <w:szCs w:val="24"/>
        </w:rPr>
        <w:t>электро</w:t>
      </w:r>
      <w:proofErr w:type="spellEnd"/>
      <w:r w:rsidR="00803ABE" w:rsidRPr="00CE5EB7">
        <w:rPr>
          <w:sz w:val="24"/>
          <w:szCs w:val="24"/>
        </w:rPr>
        <w:t xml:space="preserve">-, </w:t>
      </w:r>
      <w:proofErr w:type="spellStart"/>
      <w:r w:rsidR="00803ABE" w:rsidRPr="00CE5EB7">
        <w:rPr>
          <w:sz w:val="24"/>
          <w:szCs w:val="24"/>
        </w:rPr>
        <w:t>газо</w:t>
      </w:r>
      <w:proofErr w:type="spellEnd"/>
      <w:r w:rsidR="00803ABE" w:rsidRPr="00CE5EB7">
        <w:rPr>
          <w:sz w:val="24"/>
          <w:szCs w:val="24"/>
        </w:rPr>
        <w:t>- и водоснабжению. Э</w:t>
      </w:r>
      <w:r w:rsidR="00E21498" w:rsidRPr="00CE5EB7">
        <w:rPr>
          <w:sz w:val="24"/>
          <w:szCs w:val="24"/>
        </w:rPr>
        <w:t>лектроснабжением обеспечено 100</w:t>
      </w:r>
      <w:r w:rsidR="00803ABE" w:rsidRPr="00CE5EB7">
        <w:rPr>
          <w:sz w:val="24"/>
          <w:szCs w:val="24"/>
        </w:rPr>
        <w:t>% домовладений в поселении. На сегодняшний день 83 светильника освещают улицы населенных пунктов</w:t>
      </w:r>
      <w:r w:rsidR="00E21498" w:rsidRPr="00CE5EB7">
        <w:rPr>
          <w:sz w:val="24"/>
          <w:szCs w:val="24"/>
        </w:rPr>
        <w:t xml:space="preserve"> в ночное время</w:t>
      </w:r>
      <w:r w:rsidR="00803ABE" w:rsidRPr="00CE5EB7">
        <w:rPr>
          <w:sz w:val="24"/>
          <w:szCs w:val="24"/>
        </w:rPr>
        <w:t xml:space="preserve">, все из них светодиодные. В течение </w:t>
      </w:r>
      <w:r w:rsidR="00E21498" w:rsidRPr="00CE5EB7">
        <w:rPr>
          <w:sz w:val="24"/>
          <w:szCs w:val="24"/>
        </w:rPr>
        <w:t>6 месяцев</w:t>
      </w:r>
      <w:r w:rsidR="00803ABE" w:rsidRPr="00CE5EB7">
        <w:rPr>
          <w:sz w:val="24"/>
          <w:szCs w:val="24"/>
        </w:rPr>
        <w:t xml:space="preserve"> по заявкам жителей проводилась работа по замене </w:t>
      </w:r>
      <w:r w:rsidR="00E21498" w:rsidRPr="00CE5EB7">
        <w:rPr>
          <w:sz w:val="24"/>
          <w:szCs w:val="24"/>
        </w:rPr>
        <w:t>пере</w:t>
      </w:r>
      <w:r w:rsidR="00803ABE" w:rsidRPr="00CE5EB7">
        <w:rPr>
          <w:sz w:val="24"/>
          <w:szCs w:val="24"/>
        </w:rPr>
        <w:t xml:space="preserve">горевших лампочек, </w:t>
      </w:r>
      <w:r w:rsidR="00E21498" w:rsidRPr="00CE5EB7">
        <w:rPr>
          <w:sz w:val="24"/>
          <w:szCs w:val="24"/>
        </w:rPr>
        <w:t xml:space="preserve">сломанных </w:t>
      </w:r>
      <w:r w:rsidR="00803ABE" w:rsidRPr="00CE5EB7">
        <w:rPr>
          <w:sz w:val="24"/>
          <w:szCs w:val="24"/>
        </w:rPr>
        <w:t xml:space="preserve">фонарей. Всего поменяли </w:t>
      </w:r>
      <w:r w:rsidR="005B6D81" w:rsidRPr="00CE5EB7">
        <w:rPr>
          <w:sz w:val="24"/>
          <w:szCs w:val="24"/>
        </w:rPr>
        <w:t>3</w:t>
      </w:r>
      <w:r w:rsidR="003B037F" w:rsidRPr="00CE5EB7">
        <w:rPr>
          <w:sz w:val="24"/>
          <w:szCs w:val="24"/>
        </w:rPr>
        <w:t>2</w:t>
      </w:r>
      <w:r w:rsidR="00803ABE" w:rsidRPr="00CE5EB7">
        <w:rPr>
          <w:sz w:val="24"/>
          <w:szCs w:val="24"/>
        </w:rPr>
        <w:t xml:space="preserve"> л</w:t>
      </w:r>
      <w:r w:rsidR="003B037F" w:rsidRPr="00CE5EB7">
        <w:rPr>
          <w:sz w:val="24"/>
          <w:szCs w:val="24"/>
        </w:rPr>
        <w:t>ампы</w:t>
      </w:r>
      <w:r w:rsidR="00803ABE" w:rsidRPr="00CE5EB7">
        <w:rPr>
          <w:sz w:val="24"/>
          <w:szCs w:val="24"/>
        </w:rPr>
        <w:t>.</w:t>
      </w:r>
    </w:p>
    <w:p w:rsidR="00325D89" w:rsidRPr="00CE5EB7" w:rsidRDefault="00803ABE" w:rsidP="00F43880">
      <w:pPr>
        <w:spacing w:after="150"/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Газоснабжением обеспечено 80% жилых домовладений. </w:t>
      </w:r>
      <w:r w:rsidR="00E21498" w:rsidRPr="00CE5EB7">
        <w:rPr>
          <w:sz w:val="24"/>
          <w:szCs w:val="24"/>
        </w:rPr>
        <w:t>Не имеют центрального газоснабжения</w:t>
      </w:r>
      <w:r w:rsidRPr="00CE5EB7">
        <w:rPr>
          <w:sz w:val="24"/>
          <w:szCs w:val="24"/>
        </w:rPr>
        <w:t xml:space="preserve"> с.</w:t>
      </w:r>
      <w:r w:rsidR="00E21498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>Улыбовка и с.</w:t>
      </w:r>
      <w:r w:rsidR="00E21498" w:rsidRPr="00CE5EB7">
        <w:rPr>
          <w:sz w:val="24"/>
          <w:szCs w:val="24"/>
        </w:rPr>
        <w:t xml:space="preserve"> Дмитриевка</w:t>
      </w:r>
      <w:r w:rsidRPr="00CE5EB7">
        <w:rPr>
          <w:sz w:val="24"/>
          <w:szCs w:val="24"/>
        </w:rPr>
        <w:t xml:space="preserve">. </w:t>
      </w:r>
    </w:p>
    <w:p w:rsidR="005E22F9" w:rsidRPr="00CE5EB7" w:rsidRDefault="00803ABE" w:rsidP="00E21498">
      <w:pPr>
        <w:spacing w:after="150"/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Центральным водоснабжением обеспечены пять населенных пунктов. </w:t>
      </w:r>
      <w:r w:rsidR="00FA7870" w:rsidRPr="00CE5EB7">
        <w:rPr>
          <w:sz w:val="24"/>
          <w:szCs w:val="24"/>
        </w:rPr>
        <w:t xml:space="preserve">В с. Кряжим </w:t>
      </w:r>
      <w:r w:rsidR="00E21498" w:rsidRPr="00CE5EB7">
        <w:rPr>
          <w:sz w:val="24"/>
          <w:szCs w:val="24"/>
        </w:rPr>
        <w:t>имеется</w:t>
      </w:r>
      <w:r w:rsidR="00FA7870" w:rsidRPr="00CE5EB7">
        <w:rPr>
          <w:sz w:val="24"/>
          <w:szCs w:val="24"/>
        </w:rPr>
        <w:t xml:space="preserve"> 2  водонапорны</w:t>
      </w:r>
      <w:r w:rsidR="00E21498" w:rsidRPr="00CE5EB7">
        <w:rPr>
          <w:sz w:val="24"/>
          <w:szCs w:val="24"/>
        </w:rPr>
        <w:t>е</w:t>
      </w:r>
      <w:r w:rsidR="00FA7870" w:rsidRPr="00CE5EB7">
        <w:rPr>
          <w:sz w:val="24"/>
          <w:szCs w:val="24"/>
        </w:rPr>
        <w:t xml:space="preserve">  башни, в с.</w:t>
      </w:r>
      <w:r w:rsidR="00E21498" w:rsidRPr="00CE5EB7">
        <w:rPr>
          <w:sz w:val="24"/>
          <w:szCs w:val="24"/>
        </w:rPr>
        <w:t xml:space="preserve"> </w:t>
      </w:r>
      <w:r w:rsidR="00FA7870" w:rsidRPr="00CE5EB7">
        <w:rPr>
          <w:sz w:val="24"/>
          <w:szCs w:val="24"/>
        </w:rPr>
        <w:t>Николаевк</w:t>
      </w:r>
      <w:r w:rsidR="00A57866" w:rsidRPr="00CE5EB7">
        <w:rPr>
          <w:sz w:val="24"/>
          <w:szCs w:val="24"/>
        </w:rPr>
        <w:t>а  - 1  водонапорн</w:t>
      </w:r>
      <w:r w:rsidR="00E21498" w:rsidRPr="00CE5EB7">
        <w:rPr>
          <w:sz w:val="24"/>
          <w:szCs w:val="24"/>
        </w:rPr>
        <w:t xml:space="preserve">ая </w:t>
      </w:r>
      <w:r w:rsidR="00A57866" w:rsidRPr="00CE5EB7">
        <w:rPr>
          <w:sz w:val="24"/>
          <w:szCs w:val="24"/>
        </w:rPr>
        <w:t xml:space="preserve">  башня</w:t>
      </w:r>
      <w:r w:rsidR="00FA7870" w:rsidRPr="00CE5EB7">
        <w:rPr>
          <w:sz w:val="24"/>
          <w:szCs w:val="24"/>
        </w:rPr>
        <w:t>, в с.</w:t>
      </w:r>
      <w:r w:rsidR="003413F4" w:rsidRPr="00CE5EB7">
        <w:rPr>
          <w:sz w:val="24"/>
          <w:szCs w:val="24"/>
        </w:rPr>
        <w:t xml:space="preserve"> Горячка</w:t>
      </w:r>
      <w:r w:rsidR="00FA7870" w:rsidRPr="00CE5EB7">
        <w:rPr>
          <w:sz w:val="24"/>
          <w:szCs w:val="24"/>
        </w:rPr>
        <w:t xml:space="preserve"> </w:t>
      </w:r>
      <w:r w:rsidR="003413F4" w:rsidRPr="00CE5EB7">
        <w:rPr>
          <w:sz w:val="24"/>
          <w:szCs w:val="24"/>
        </w:rPr>
        <w:t>–</w:t>
      </w:r>
      <w:r w:rsidR="00FA7870" w:rsidRPr="00CE5EB7">
        <w:rPr>
          <w:sz w:val="24"/>
          <w:szCs w:val="24"/>
        </w:rPr>
        <w:t xml:space="preserve"> 1</w:t>
      </w:r>
      <w:r w:rsidR="003413F4" w:rsidRPr="00CE5EB7">
        <w:rPr>
          <w:sz w:val="24"/>
          <w:szCs w:val="24"/>
        </w:rPr>
        <w:t xml:space="preserve"> </w:t>
      </w:r>
      <w:r w:rsidR="00FA7870" w:rsidRPr="00CE5EB7">
        <w:rPr>
          <w:sz w:val="24"/>
          <w:szCs w:val="24"/>
        </w:rPr>
        <w:t>водонапорн</w:t>
      </w:r>
      <w:r w:rsidR="003413F4" w:rsidRPr="00CE5EB7">
        <w:rPr>
          <w:sz w:val="24"/>
          <w:szCs w:val="24"/>
        </w:rPr>
        <w:t>ая</w:t>
      </w:r>
      <w:r w:rsidR="00FA7870" w:rsidRPr="00CE5EB7">
        <w:rPr>
          <w:sz w:val="24"/>
          <w:szCs w:val="24"/>
        </w:rPr>
        <w:t xml:space="preserve"> башн</w:t>
      </w:r>
      <w:r w:rsidR="003413F4" w:rsidRPr="00CE5EB7">
        <w:rPr>
          <w:sz w:val="24"/>
          <w:szCs w:val="24"/>
        </w:rPr>
        <w:t>я</w:t>
      </w:r>
      <w:r w:rsidR="00FA7870" w:rsidRPr="00CE5EB7">
        <w:rPr>
          <w:sz w:val="24"/>
          <w:szCs w:val="24"/>
        </w:rPr>
        <w:t>, в с. Ивановка  -    1  водонапорн</w:t>
      </w:r>
      <w:r w:rsidR="003413F4" w:rsidRPr="00CE5EB7">
        <w:rPr>
          <w:sz w:val="24"/>
          <w:szCs w:val="24"/>
        </w:rPr>
        <w:t xml:space="preserve">ая </w:t>
      </w:r>
      <w:r w:rsidR="00FA7870" w:rsidRPr="00CE5EB7">
        <w:rPr>
          <w:sz w:val="24"/>
          <w:szCs w:val="24"/>
        </w:rPr>
        <w:t>башн</w:t>
      </w:r>
      <w:r w:rsidR="003413F4" w:rsidRPr="00CE5EB7">
        <w:rPr>
          <w:sz w:val="24"/>
          <w:szCs w:val="24"/>
        </w:rPr>
        <w:t>я</w:t>
      </w:r>
      <w:r w:rsidR="00FA7870" w:rsidRPr="00CE5EB7">
        <w:rPr>
          <w:sz w:val="24"/>
          <w:szCs w:val="24"/>
        </w:rPr>
        <w:t xml:space="preserve">, в </w:t>
      </w:r>
      <w:r w:rsidR="003413F4" w:rsidRPr="00CE5EB7">
        <w:rPr>
          <w:sz w:val="24"/>
          <w:szCs w:val="24"/>
        </w:rPr>
        <w:t>с</w:t>
      </w:r>
      <w:r w:rsidR="00FA7870" w:rsidRPr="00CE5EB7">
        <w:rPr>
          <w:sz w:val="24"/>
          <w:szCs w:val="24"/>
        </w:rPr>
        <w:t>.</w:t>
      </w:r>
      <w:r w:rsidR="003413F4" w:rsidRPr="00CE5EB7">
        <w:rPr>
          <w:sz w:val="24"/>
          <w:szCs w:val="24"/>
        </w:rPr>
        <w:t xml:space="preserve"> </w:t>
      </w:r>
      <w:r w:rsidR="00FA7870" w:rsidRPr="00CE5EB7">
        <w:rPr>
          <w:sz w:val="24"/>
          <w:szCs w:val="24"/>
        </w:rPr>
        <w:t xml:space="preserve">Никольское </w:t>
      </w:r>
      <w:r w:rsidR="003413F4" w:rsidRPr="00CE5EB7">
        <w:rPr>
          <w:sz w:val="24"/>
          <w:szCs w:val="24"/>
        </w:rPr>
        <w:t>- 1</w:t>
      </w:r>
      <w:r w:rsidR="00FA7870" w:rsidRPr="00CE5EB7">
        <w:rPr>
          <w:sz w:val="24"/>
          <w:szCs w:val="24"/>
        </w:rPr>
        <w:t xml:space="preserve"> водонапорн</w:t>
      </w:r>
      <w:r w:rsidR="003413F4" w:rsidRPr="00CE5EB7">
        <w:rPr>
          <w:sz w:val="24"/>
          <w:szCs w:val="24"/>
        </w:rPr>
        <w:t>ая</w:t>
      </w:r>
      <w:r w:rsidR="00FA7870" w:rsidRPr="00CE5EB7">
        <w:rPr>
          <w:sz w:val="24"/>
          <w:szCs w:val="24"/>
        </w:rPr>
        <w:t xml:space="preserve"> башн</w:t>
      </w:r>
      <w:r w:rsidR="003413F4" w:rsidRPr="00CE5EB7">
        <w:rPr>
          <w:sz w:val="24"/>
          <w:szCs w:val="24"/>
        </w:rPr>
        <w:t>я</w:t>
      </w:r>
      <w:r w:rsidR="00FA7870" w:rsidRPr="00CE5EB7">
        <w:rPr>
          <w:sz w:val="24"/>
          <w:szCs w:val="24"/>
        </w:rPr>
        <w:t>. Водопроводы в</w:t>
      </w:r>
      <w:r w:rsidR="003413F4" w:rsidRPr="00CE5EB7">
        <w:rPr>
          <w:sz w:val="24"/>
          <w:szCs w:val="24"/>
        </w:rPr>
        <w:t xml:space="preserve">ведены в эксплуатацию в период </w:t>
      </w:r>
      <w:r w:rsidR="00FA7870" w:rsidRPr="00CE5EB7">
        <w:rPr>
          <w:sz w:val="24"/>
          <w:szCs w:val="24"/>
        </w:rPr>
        <w:t>1985-1989</w:t>
      </w:r>
      <w:r w:rsidR="003413F4" w:rsidRPr="00CE5EB7">
        <w:rPr>
          <w:sz w:val="24"/>
          <w:szCs w:val="24"/>
        </w:rPr>
        <w:t xml:space="preserve"> </w:t>
      </w:r>
      <w:r w:rsidR="00FA7870" w:rsidRPr="00CE5EB7">
        <w:rPr>
          <w:sz w:val="24"/>
          <w:szCs w:val="24"/>
        </w:rPr>
        <w:t>год</w:t>
      </w:r>
      <w:r w:rsidR="003413F4" w:rsidRPr="00CE5EB7">
        <w:rPr>
          <w:sz w:val="24"/>
          <w:szCs w:val="24"/>
        </w:rPr>
        <w:t>ов</w:t>
      </w:r>
      <w:r w:rsidR="00FA7870" w:rsidRPr="00CE5EB7">
        <w:rPr>
          <w:sz w:val="24"/>
          <w:szCs w:val="24"/>
        </w:rPr>
        <w:t>. Техническое обслуживание системы водоснабжения по договору занимается ГУП СО «</w:t>
      </w:r>
      <w:proofErr w:type="spellStart"/>
      <w:r w:rsidR="00FA7870" w:rsidRPr="00CE5EB7">
        <w:rPr>
          <w:sz w:val="24"/>
          <w:szCs w:val="24"/>
        </w:rPr>
        <w:t>Облводоресурс</w:t>
      </w:r>
      <w:proofErr w:type="spellEnd"/>
      <w:r w:rsidR="00FA7870" w:rsidRPr="00CE5EB7">
        <w:rPr>
          <w:sz w:val="24"/>
          <w:szCs w:val="24"/>
        </w:rPr>
        <w:t>» филиал Вольский.</w:t>
      </w:r>
      <w:r w:rsidR="003413F4" w:rsidRPr="00CE5EB7">
        <w:rPr>
          <w:color w:val="000000"/>
          <w:spacing w:val="2"/>
          <w:sz w:val="24"/>
          <w:szCs w:val="24"/>
        </w:rPr>
        <w:t xml:space="preserve"> </w:t>
      </w:r>
      <w:r w:rsidR="00A95506" w:rsidRPr="00CE5EB7">
        <w:rPr>
          <w:color w:val="000000"/>
          <w:spacing w:val="2"/>
          <w:sz w:val="24"/>
          <w:szCs w:val="24"/>
        </w:rPr>
        <w:t>По утвержденной муниципальной программе «</w:t>
      </w:r>
      <w:r w:rsidR="00A95506" w:rsidRPr="00CE5EB7">
        <w:rPr>
          <w:color w:val="1A1A1A"/>
          <w:sz w:val="24"/>
          <w:szCs w:val="24"/>
          <w:shd w:val="clear" w:color="auto" w:fill="FFFFFF"/>
        </w:rPr>
        <w:t xml:space="preserve">Ремонт и развитие водопроводной сети на территории </w:t>
      </w:r>
      <w:r w:rsidR="00A95506" w:rsidRPr="00CE5EB7">
        <w:rPr>
          <w:sz w:val="24"/>
          <w:szCs w:val="24"/>
        </w:rPr>
        <w:t>Кряжимского</w:t>
      </w:r>
      <w:r w:rsidR="00A95506" w:rsidRPr="00CE5EB7">
        <w:rPr>
          <w:color w:val="1A1A1A"/>
          <w:sz w:val="24"/>
          <w:szCs w:val="24"/>
          <w:shd w:val="clear" w:color="auto" w:fill="FFFFFF"/>
        </w:rPr>
        <w:t xml:space="preserve"> муниципального образования Вольского муниципального района Саратовской области на 2024 год</w:t>
      </w:r>
      <w:r w:rsidR="003413F4" w:rsidRPr="00CE5EB7">
        <w:rPr>
          <w:color w:val="000000"/>
          <w:spacing w:val="2"/>
          <w:sz w:val="24"/>
          <w:szCs w:val="24"/>
        </w:rPr>
        <w:t xml:space="preserve">» за счет субсидий из областного </w:t>
      </w:r>
      <w:r w:rsidR="00A95506" w:rsidRPr="00CE5EB7">
        <w:rPr>
          <w:color w:val="000000"/>
          <w:spacing w:val="2"/>
          <w:sz w:val="24"/>
          <w:szCs w:val="24"/>
        </w:rPr>
        <w:t xml:space="preserve">бюджета </w:t>
      </w:r>
      <w:r w:rsidR="005B6D81" w:rsidRPr="00CE5EB7">
        <w:rPr>
          <w:color w:val="000000"/>
          <w:spacing w:val="2"/>
          <w:sz w:val="24"/>
          <w:szCs w:val="24"/>
        </w:rPr>
        <w:t>проведены</w:t>
      </w:r>
      <w:r w:rsidR="005E22F9" w:rsidRPr="00CE5EB7">
        <w:rPr>
          <w:color w:val="000000"/>
          <w:spacing w:val="2"/>
          <w:sz w:val="24"/>
          <w:szCs w:val="24"/>
        </w:rPr>
        <w:t xml:space="preserve"> следующие мероприятия:</w:t>
      </w:r>
      <w:r w:rsidR="003413F4" w:rsidRPr="00CE5EB7">
        <w:rPr>
          <w:sz w:val="24"/>
          <w:szCs w:val="24"/>
        </w:rPr>
        <w:t xml:space="preserve"> Замена </w:t>
      </w:r>
      <w:r w:rsidR="005E22F9" w:rsidRPr="00CE5EB7">
        <w:rPr>
          <w:sz w:val="24"/>
          <w:szCs w:val="24"/>
        </w:rPr>
        <w:t>водонапорной башни в селе Горячка</w:t>
      </w:r>
      <w:r w:rsidR="00A95506" w:rsidRPr="00CE5EB7">
        <w:rPr>
          <w:color w:val="000000"/>
          <w:spacing w:val="2"/>
          <w:sz w:val="24"/>
          <w:szCs w:val="24"/>
        </w:rPr>
        <w:t xml:space="preserve"> </w:t>
      </w:r>
      <w:r w:rsidR="005E22F9" w:rsidRPr="00CE5EB7">
        <w:rPr>
          <w:color w:val="000000"/>
          <w:spacing w:val="2"/>
          <w:sz w:val="24"/>
          <w:szCs w:val="24"/>
        </w:rPr>
        <w:t xml:space="preserve">– стоимость работ </w:t>
      </w:r>
      <w:r w:rsidR="00AC76DB" w:rsidRPr="00CE5EB7">
        <w:rPr>
          <w:color w:val="000000"/>
          <w:sz w:val="24"/>
          <w:szCs w:val="24"/>
        </w:rPr>
        <w:t xml:space="preserve">1498,82 </w:t>
      </w:r>
      <w:r w:rsidR="005E22F9" w:rsidRPr="00CE5EB7">
        <w:rPr>
          <w:sz w:val="24"/>
          <w:szCs w:val="24"/>
        </w:rPr>
        <w:t>тыс.рублей и р</w:t>
      </w:r>
      <w:r w:rsidR="005E22F9" w:rsidRPr="00CE5EB7">
        <w:rPr>
          <w:kern w:val="1"/>
          <w:sz w:val="24"/>
          <w:szCs w:val="24"/>
          <w:lang w:eastAsia="ar-SA"/>
        </w:rPr>
        <w:t>емонт водозаборной скважины в с.</w:t>
      </w:r>
      <w:r w:rsidR="003413F4" w:rsidRPr="00CE5EB7">
        <w:rPr>
          <w:kern w:val="1"/>
          <w:sz w:val="24"/>
          <w:szCs w:val="24"/>
          <w:lang w:eastAsia="ar-SA"/>
        </w:rPr>
        <w:t xml:space="preserve"> </w:t>
      </w:r>
      <w:r w:rsidR="005E22F9" w:rsidRPr="00CE5EB7">
        <w:rPr>
          <w:kern w:val="1"/>
          <w:sz w:val="24"/>
          <w:szCs w:val="24"/>
          <w:lang w:eastAsia="ar-SA"/>
        </w:rPr>
        <w:t xml:space="preserve">Ивановка - </w:t>
      </w:r>
      <w:r w:rsidR="00AC76DB" w:rsidRPr="00CE5EB7">
        <w:rPr>
          <w:bCs/>
          <w:sz w:val="24"/>
          <w:szCs w:val="24"/>
        </w:rPr>
        <w:t xml:space="preserve">458,58 </w:t>
      </w:r>
      <w:r w:rsidR="005E22F9" w:rsidRPr="00CE5EB7">
        <w:rPr>
          <w:bCs/>
          <w:sz w:val="24"/>
          <w:szCs w:val="24"/>
        </w:rPr>
        <w:t>тыс.рублей.</w:t>
      </w:r>
      <w:r w:rsidR="005E22F9" w:rsidRPr="00CE5EB7">
        <w:rPr>
          <w:bCs/>
          <w:color w:val="000000"/>
          <w:sz w:val="24"/>
          <w:szCs w:val="24"/>
        </w:rPr>
        <w:t xml:space="preserve"> </w:t>
      </w:r>
      <w:r w:rsidR="00FA7870" w:rsidRPr="00CE5EB7">
        <w:rPr>
          <w:sz w:val="24"/>
          <w:szCs w:val="24"/>
        </w:rPr>
        <w:t xml:space="preserve">        </w:t>
      </w:r>
    </w:p>
    <w:p w:rsidR="00FA7870" w:rsidRPr="00CE5EB7" w:rsidRDefault="00FA7870" w:rsidP="005E22F9">
      <w:pPr>
        <w:pStyle w:val="a3"/>
        <w:jc w:val="both"/>
        <w:rPr>
          <w:rFonts w:ascii="Times New Roman" w:hAnsi="Times New Roman"/>
          <w:i/>
          <w:color w:val="FF0000"/>
          <w:spacing w:val="8"/>
          <w:sz w:val="24"/>
          <w:szCs w:val="24"/>
        </w:rPr>
      </w:pPr>
      <w:r w:rsidRPr="00CE5EB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E5EB7">
        <w:rPr>
          <w:rFonts w:ascii="Times New Roman" w:hAnsi="Times New Roman"/>
          <w:sz w:val="24"/>
          <w:szCs w:val="24"/>
        </w:rPr>
        <w:t>с.Улыбовка</w:t>
      </w:r>
      <w:proofErr w:type="spellEnd"/>
      <w:r w:rsidRPr="00CE5EB7">
        <w:rPr>
          <w:rFonts w:ascii="Times New Roman" w:hAnsi="Times New Roman"/>
          <w:sz w:val="24"/>
          <w:szCs w:val="24"/>
        </w:rPr>
        <w:t xml:space="preserve"> и с.Дмитриевка,  –  с</w:t>
      </w:r>
      <w:r w:rsidRPr="00CE5EB7">
        <w:rPr>
          <w:rFonts w:ascii="Times New Roman" w:hAnsi="Times New Roman"/>
          <w:color w:val="000000"/>
          <w:sz w:val="24"/>
          <w:szCs w:val="24"/>
        </w:rPr>
        <w:t>набжение населения водой осуществляется через открытые колодцы и автономные скважины.</w:t>
      </w:r>
    </w:p>
    <w:p w:rsidR="00F43880" w:rsidRDefault="00F43880" w:rsidP="00F43880">
      <w:pPr>
        <w:jc w:val="both"/>
        <w:rPr>
          <w:b/>
          <w:bCs/>
          <w:color w:val="FF0000"/>
          <w:spacing w:val="6"/>
          <w:sz w:val="24"/>
          <w:szCs w:val="24"/>
        </w:rPr>
      </w:pPr>
    </w:p>
    <w:p w:rsidR="00FA7870" w:rsidRPr="00CE5EB7" w:rsidRDefault="00FA7870" w:rsidP="00F43880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>Транспортное сообщение с районным центром осуществляется ООО «</w:t>
      </w:r>
      <w:proofErr w:type="spellStart"/>
      <w:r w:rsidRPr="00CE5EB7">
        <w:rPr>
          <w:sz w:val="24"/>
          <w:szCs w:val="24"/>
        </w:rPr>
        <w:t>Трансфер</w:t>
      </w:r>
      <w:proofErr w:type="spellEnd"/>
      <w:r w:rsidRPr="00CE5EB7">
        <w:rPr>
          <w:sz w:val="24"/>
          <w:szCs w:val="24"/>
        </w:rPr>
        <w:t xml:space="preserve">» еженедельно в четверг и воскресенье. </w:t>
      </w:r>
    </w:p>
    <w:p w:rsidR="00FA7870" w:rsidRPr="00CE5EB7" w:rsidRDefault="00FA7870" w:rsidP="00FA7870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>Гражданам, предоставляются льготы  в соответствии с действующим законодательством.</w:t>
      </w:r>
    </w:p>
    <w:p w:rsidR="00FA7870" w:rsidRPr="00CE5EB7" w:rsidRDefault="00FA7870" w:rsidP="00FA7870">
      <w:pPr>
        <w:jc w:val="both"/>
        <w:rPr>
          <w:b/>
          <w:sz w:val="24"/>
          <w:szCs w:val="24"/>
        </w:rPr>
      </w:pPr>
      <w:r w:rsidRPr="00CE5EB7">
        <w:rPr>
          <w:b/>
          <w:sz w:val="24"/>
          <w:szCs w:val="24"/>
        </w:rPr>
        <w:tab/>
      </w:r>
    </w:p>
    <w:p w:rsidR="00FA7870" w:rsidRPr="00CE5EB7" w:rsidRDefault="00FA7870" w:rsidP="00F43880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CE5EB7">
        <w:rPr>
          <w:sz w:val="24"/>
          <w:szCs w:val="24"/>
        </w:rPr>
        <w:t>Муниципальным образованием ведется работа в следующих государственных информационных системах: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CE5EB7">
        <w:rPr>
          <w:rFonts w:ascii="Times New Roman" w:hAnsi="Times New Roman"/>
          <w:sz w:val="24"/>
          <w:szCs w:val="24"/>
        </w:rPr>
        <w:t>-ГИС ГМП,</w:t>
      </w:r>
      <w:r w:rsidRPr="00CE5EB7">
        <w:rPr>
          <w:rFonts w:ascii="Times New Roman" w:hAnsi="Times New Roman"/>
          <w:bCs/>
          <w:sz w:val="24"/>
          <w:szCs w:val="24"/>
        </w:rPr>
        <w:t xml:space="preserve"> ФИАС, портал для размещения сведений о совершенных нотариальных действиях, ФСГС – Федеральная служба государственной статистики,  ГИС «Реформа ЖКХ», Информационный модуль ИС «Единое окно» Минсельхоза России. </w:t>
      </w:r>
    </w:p>
    <w:p w:rsidR="003413F4" w:rsidRPr="00CE5EB7" w:rsidRDefault="00FA7870" w:rsidP="00FA78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EB7">
        <w:rPr>
          <w:rFonts w:ascii="Times New Roman" w:hAnsi="Times New Roman"/>
          <w:bCs/>
          <w:sz w:val="24"/>
          <w:szCs w:val="24"/>
        </w:rPr>
        <w:tab/>
        <w:t>В</w:t>
      </w:r>
      <w:r w:rsidR="005B6D81" w:rsidRPr="00CE5EB7">
        <w:rPr>
          <w:rFonts w:ascii="Times New Roman" w:hAnsi="Times New Roman"/>
          <w:bCs/>
          <w:sz w:val="24"/>
          <w:szCs w:val="24"/>
        </w:rPr>
        <w:t xml:space="preserve">о </w:t>
      </w:r>
      <w:r w:rsidRPr="00CE5EB7">
        <w:rPr>
          <w:rFonts w:ascii="Times New Roman" w:hAnsi="Times New Roman"/>
          <w:bCs/>
          <w:sz w:val="24"/>
          <w:szCs w:val="24"/>
        </w:rPr>
        <w:t xml:space="preserve"> </w:t>
      </w:r>
      <w:r w:rsidR="005B6D81" w:rsidRPr="00CE5EB7">
        <w:rPr>
          <w:rFonts w:ascii="Times New Roman" w:hAnsi="Times New Roman"/>
          <w:bCs/>
          <w:sz w:val="24"/>
          <w:szCs w:val="24"/>
        </w:rPr>
        <w:t>втором</w:t>
      </w:r>
      <w:r w:rsidRPr="00CE5EB7">
        <w:rPr>
          <w:rFonts w:ascii="Times New Roman" w:hAnsi="Times New Roman"/>
          <w:bCs/>
          <w:sz w:val="24"/>
          <w:szCs w:val="24"/>
        </w:rPr>
        <w:t xml:space="preserve"> полугодии</w:t>
      </w:r>
      <w:r w:rsidR="003413F4" w:rsidRPr="00CE5EB7">
        <w:rPr>
          <w:rFonts w:ascii="Times New Roman" w:hAnsi="Times New Roman"/>
          <w:bCs/>
          <w:sz w:val="24"/>
          <w:szCs w:val="24"/>
        </w:rPr>
        <w:t xml:space="preserve"> </w:t>
      </w:r>
      <w:r w:rsidRPr="00CE5EB7">
        <w:rPr>
          <w:rFonts w:ascii="Times New Roman" w:hAnsi="Times New Roman"/>
          <w:bCs/>
          <w:sz w:val="24"/>
          <w:szCs w:val="24"/>
        </w:rPr>
        <w:t xml:space="preserve"> 2024 году было </w:t>
      </w:r>
      <w:r w:rsidRPr="00CE5EB7">
        <w:rPr>
          <w:rFonts w:ascii="Times New Roman" w:hAnsi="Times New Roman"/>
          <w:sz w:val="24"/>
          <w:szCs w:val="24"/>
        </w:rPr>
        <w:t>совершено 4 нотариальных действия, предусмотренных законодательством</w:t>
      </w:r>
      <w:r w:rsidR="003413F4" w:rsidRPr="00CE5EB7">
        <w:rPr>
          <w:rFonts w:ascii="Times New Roman" w:hAnsi="Times New Roman"/>
          <w:sz w:val="24"/>
          <w:szCs w:val="24"/>
        </w:rPr>
        <w:t>.</w:t>
      </w:r>
    </w:p>
    <w:p w:rsidR="00FA7870" w:rsidRPr="00CE5EB7" w:rsidRDefault="00FA7870" w:rsidP="00FA78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EB7">
        <w:rPr>
          <w:rFonts w:ascii="Times New Roman" w:hAnsi="Times New Roman"/>
          <w:sz w:val="24"/>
          <w:szCs w:val="24"/>
        </w:rPr>
        <w:tab/>
      </w:r>
      <w:r w:rsidRPr="00CE5EB7">
        <w:rPr>
          <w:rFonts w:ascii="Times New Roman" w:hAnsi="Times New Roman"/>
          <w:bCs/>
          <w:sz w:val="24"/>
          <w:szCs w:val="24"/>
        </w:rPr>
        <w:t>В</w:t>
      </w:r>
      <w:r w:rsidR="005B6D81" w:rsidRPr="00CE5EB7">
        <w:rPr>
          <w:rFonts w:ascii="Times New Roman" w:hAnsi="Times New Roman"/>
          <w:bCs/>
          <w:sz w:val="24"/>
          <w:szCs w:val="24"/>
        </w:rPr>
        <w:t>о</w:t>
      </w:r>
      <w:r w:rsidRPr="00CE5EB7">
        <w:rPr>
          <w:rFonts w:ascii="Times New Roman" w:hAnsi="Times New Roman"/>
          <w:bCs/>
          <w:sz w:val="24"/>
          <w:szCs w:val="24"/>
        </w:rPr>
        <w:t xml:space="preserve"> </w:t>
      </w:r>
      <w:r w:rsidR="005B6D81" w:rsidRPr="00CE5EB7">
        <w:rPr>
          <w:rFonts w:ascii="Times New Roman" w:hAnsi="Times New Roman"/>
          <w:bCs/>
          <w:sz w:val="24"/>
          <w:szCs w:val="24"/>
        </w:rPr>
        <w:t>втором</w:t>
      </w:r>
      <w:r w:rsidRPr="00CE5EB7">
        <w:rPr>
          <w:rFonts w:ascii="Times New Roman" w:hAnsi="Times New Roman"/>
          <w:bCs/>
          <w:sz w:val="24"/>
          <w:szCs w:val="24"/>
        </w:rPr>
        <w:t xml:space="preserve"> полугодии </w:t>
      </w:r>
      <w:r w:rsidRPr="00CE5EB7">
        <w:rPr>
          <w:rFonts w:ascii="Times New Roman" w:hAnsi="Times New Roman"/>
          <w:sz w:val="24"/>
          <w:szCs w:val="24"/>
        </w:rPr>
        <w:t>2024</w:t>
      </w:r>
      <w:r w:rsidR="00D620ED" w:rsidRPr="00CE5EB7">
        <w:rPr>
          <w:rFonts w:ascii="Times New Roman" w:hAnsi="Times New Roman"/>
          <w:sz w:val="24"/>
          <w:szCs w:val="24"/>
        </w:rPr>
        <w:t xml:space="preserve"> году было проведено 5</w:t>
      </w:r>
      <w:r w:rsidRPr="00CE5EB7">
        <w:rPr>
          <w:rFonts w:ascii="Times New Roman" w:hAnsi="Times New Roman"/>
          <w:sz w:val="24"/>
          <w:szCs w:val="24"/>
        </w:rPr>
        <w:t xml:space="preserve"> заседаний Совета Кряжимского муниципального образования, на которых </w:t>
      </w:r>
      <w:r w:rsidR="00D620ED" w:rsidRPr="00CE5EB7">
        <w:rPr>
          <w:rFonts w:ascii="Times New Roman" w:hAnsi="Times New Roman"/>
          <w:sz w:val="24"/>
          <w:szCs w:val="24"/>
        </w:rPr>
        <w:t>было принято 2</w:t>
      </w:r>
      <w:r w:rsidR="009366A7" w:rsidRPr="00CE5EB7">
        <w:rPr>
          <w:rFonts w:ascii="Times New Roman" w:hAnsi="Times New Roman"/>
          <w:sz w:val="24"/>
          <w:szCs w:val="24"/>
        </w:rPr>
        <w:t>2</w:t>
      </w:r>
      <w:r w:rsidRPr="00CE5EB7">
        <w:rPr>
          <w:rFonts w:ascii="Times New Roman" w:hAnsi="Times New Roman"/>
          <w:sz w:val="24"/>
          <w:szCs w:val="24"/>
        </w:rPr>
        <w:t xml:space="preserve"> решения. Администрацией Кряжимского муниц</w:t>
      </w:r>
      <w:r w:rsidR="00D620ED" w:rsidRPr="00CE5EB7">
        <w:rPr>
          <w:rFonts w:ascii="Times New Roman" w:hAnsi="Times New Roman"/>
          <w:sz w:val="24"/>
          <w:szCs w:val="24"/>
        </w:rPr>
        <w:t xml:space="preserve">ипального образования принято </w:t>
      </w:r>
      <w:r w:rsidR="007F3E06" w:rsidRPr="00CE5EB7">
        <w:rPr>
          <w:rFonts w:ascii="Times New Roman" w:hAnsi="Times New Roman"/>
          <w:sz w:val="24"/>
          <w:szCs w:val="24"/>
        </w:rPr>
        <w:t>35</w:t>
      </w:r>
      <w:r w:rsidRPr="00CE5EB7">
        <w:rPr>
          <w:rFonts w:ascii="Times New Roman" w:hAnsi="Times New Roman"/>
          <w:sz w:val="24"/>
          <w:szCs w:val="24"/>
        </w:rPr>
        <w:t xml:space="preserve"> постановлений. Получено входящей корреспонденции (письма, запросы о пред</w:t>
      </w:r>
      <w:r w:rsidR="00D620ED" w:rsidRPr="00CE5EB7">
        <w:rPr>
          <w:rFonts w:ascii="Times New Roman" w:hAnsi="Times New Roman"/>
          <w:sz w:val="24"/>
          <w:szCs w:val="24"/>
        </w:rPr>
        <w:t xml:space="preserve">оставлении сведений и др.) – </w:t>
      </w:r>
      <w:r w:rsidR="007F3E06" w:rsidRPr="00CE5EB7">
        <w:rPr>
          <w:rFonts w:ascii="Times New Roman" w:hAnsi="Times New Roman"/>
          <w:sz w:val="24"/>
          <w:szCs w:val="24"/>
        </w:rPr>
        <w:t>177</w:t>
      </w:r>
      <w:r w:rsidRPr="00CE5EB7">
        <w:rPr>
          <w:rFonts w:ascii="Times New Roman" w:hAnsi="Times New Roman"/>
          <w:sz w:val="24"/>
          <w:szCs w:val="24"/>
        </w:rPr>
        <w:t xml:space="preserve"> документов, направлено исходящих (писем, ответов на запросы и пр.) - 1</w:t>
      </w:r>
      <w:r w:rsidR="007F3E06" w:rsidRPr="00CE5EB7">
        <w:rPr>
          <w:rFonts w:ascii="Times New Roman" w:hAnsi="Times New Roman"/>
          <w:sz w:val="24"/>
          <w:szCs w:val="24"/>
        </w:rPr>
        <w:t>20</w:t>
      </w:r>
      <w:r w:rsidRPr="00CE5EB7">
        <w:rPr>
          <w:rFonts w:ascii="Times New Roman" w:hAnsi="Times New Roman"/>
          <w:sz w:val="24"/>
          <w:szCs w:val="24"/>
        </w:rPr>
        <w:t xml:space="preserve"> документ</w:t>
      </w:r>
      <w:r w:rsidR="007F3E06" w:rsidRPr="00CE5EB7">
        <w:rPr>
          <w:rFonts w:ascii="Times New Roman" w:hAnsi="Times New Roman"/>
          <w:sz w:val="24"/>
          <w:szCs w:val="24"/>
        </w:rPr>
        <w:t>ов</w:t>
      </w:r>
      <w:r w:rsidRPr="00CE5EB7">
        <w:rPr>
          <w:rFonts w:ascii="Times New Roman" w:hAnsi="Times New Roman"/>
          <w:sz w:val="24"/>
          <w:szCs w:val="24"/>
        </w:rPr>
        <w:t>.</w:t>
      </w:r>
    </w:p>
    <w:p w:rsidR="00A8435C" w:rsidRPr="00CE5EB7" w:rsidRDefault="00BC04A6" w:rsidP="003413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EB7"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="00A8435C" w:rsidRPr="00CE5EB7">
        <w:rPr>
          <w:rFonts w:ascii="Times New Roman" w:hAnsi="Times New Roman"/>
          <w:sz w:val="24"/>
          <w:szCs w:val="24"/>
        </w:rPr>
        <w:t>Главным финансовым докумен</w:t>
      </w:r>
      <w:r w:rsidR="003413F4" w:rsidRPr="00CE5EB7">
        <w:rPr>
          <w:rFonts w:ascii="Times New Roman" w:hAnsi="Times New Roman"/>
          <w:sz w:val="24"/>
          <w:szCs w:val="24"/>
        </w:rPr>
        <w:t xml:space="preserve">том для достижения стабильности </w:t>
      </w:r>
      <w:r w:rsidR="00A8435C" w:rsidRPr="00CE5EB7">
        <w:rPr>
          <w:rFonts w:ascii="Times New Roman" w:hAnsi="Times New Roman"/>
          <w:sz w:val="24"/>
          <w:szCs w:val="24"/>
        </w:rPr>
        <w:t>социально-экономического развития Кряжимского муниципального образования и показателей эффективности, безусловно, служит бюджет.</w:t>
      </w:r>
    </w:p>
    <w:p w:rsidR="00A8435C" w:rsidRPr="00CE5EB7" w:rsidRDefault="00A8435C" w:rsidP="003413F4">
      <w:pPr>
        <w:spacing w:line="100" w:lineRule="atLeast"/>
        <w:ind w:firstLine="567"/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Статьи, на которые предусмотрены </w:t>
      </w:r>
      <w:r w:rsidR="00A57866" w:rsidRPr="00CE5EB7">
        <w:rPr>
          <w:sz w:val="24"/>
          <w:szCs w:val="24"/>
        </w:rPr>
        <w:t xml:space="preserve"> основные </w:t>
      </w:r>
      <w:r w:rsidRPr="00CE5EB7">
        <w:rPr>
          <w:sz w:val="24"/>
          <w:szCs w:val="24"/>
        </w:rPr>
        <w:t>расходы:</w:t>
      </w:r>
    </w:p>
    <w:p w:rsidR="00A8435C" w:rsidRPr="00CE5EB7" w:rsidRDefault="00A8435C" w:rsidP="003413F4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- Общегосударственные вопросы - </w:t>
      </w:r>
      <w:r w:rsidR="00AC76DB" w:rsidRPr="00CE5EB7">
        <w:rPr>
          <w:sz w:val="24"/>
          <w:szCs w:val="24"/>
        </w:rPr>
        <w:t>3 535,8</w:t>
      </w:r>
      <w:r w:rsidR="00CE5EB7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>тыс.руб.</w:t>
      </w:r>
    </w:p>
    <w:p w:rsidR="00A8435C" w:rsidRPr="00CE5EB7" w:rsidRDefault="00A8435C" w:rsidP="003413F4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- Закупка товаров, работ и услуг для обеспечения муниципальных нужд- </w:t>
      </w:r>
      <w:r w:rsidR="00AC76DB" w:rsidRPr="00CE5EB7">
        <w:rPr>
          <w:sz w:val="24"/>
          <w:szCs w:val="24"/>
        </w:rPr>
        <w:t>289,5</w:t>
      </w:r>
      <w:r w:rsidR="00CE5EB7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>тыс.руб</w:t>
      </w:r>
      <w:r w:rsidR="00035419" w:rsidRPr="00CE5EB7">
        <w:rPr>
          <w:sz w:val="24"/>
          <w:szCs w:val="24"/>
        </w:rPr>
        <w:t>.</w:t>
      </w:r>
    </w:p>
    <w:p w:rsidR="00A8435C" w:rsidRPr="00CE5EB7" w:rsidRDefault="00A8435C" w:rsidP="00A8435C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>- Резервные фонды - 10,0</w:t>
      </w:r>
      <w:r w:rsidR="00035419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>тыс.руб</w:t>
      </w:r>
      <w:r w:rsidR="00035419" w:rsidRPr="00CE5EB7">
        <w:rPr>
          <w:sz w:val="24"/>
          <w:szCs w:val="24"/>
        </w:rPr>
        <w:t>.</w:t>
      </w:r>
    </w:p>
    <w:p w:rsidR="00A8435C" w:rsidRPr="00CE5EB7" w:rsidRDefault="00A8435C" w:rsidP="00A8435C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>- Мобилизационная и вневойсковая подготовка</w:t>
      </w:r>
      <w:r w:rsidR="00035419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 xml:space="preserve">- </w:t>
      </w:r>
      <w:r w:rsidR="00CE5EB7" w:rsidRPr="00CE5EB7">
        <w:rPr>
          <w:sz w:val="24"/>
          <w:szCs w:val="24"/>
        </w:rPr>
        <w:t xml:space="preserve">139,0 </w:t>
      </w:r>
      <w:r w:rsidRPr="00CE5EB7">
        <w:rPr>
          <w:sz w:val="24"/>
          <w:szCs w:val="24"/>
        </w:rPr>
        <w:t>тыс.руб</w:t>
      </w:r>
      <w:r w:rsidR="00035419" w:rsidRPr="00CE5EB7">
        <w:rPr>
          <w:sz w:val="24"/>
          <w:szCs w:val="24"/>
        </w:rPr>
        <w:t>.</w:t>
      </w:r>
    </w:p>
    <w:p w:rsidR="00035419" w:rsidRPr="00CE5EB7" w:rsidRDefault="00A8435C" w:rsidP="00A8435C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>- Коммунальное хозяйство -</w:t>
      </w:r>
      <w:r w:rsidR="00035419" w:rsidRPr="00CE5EB7">
        <w:rPr>
          <w:sz w:val="24"/>
          <w:szCs w:val="24"/>
        </w:rPr>
        <w:t xml:space="preserve"> </w:t>
      </w:r>
      <w:r w:rsidR="00CE5EB7" w:rsidRPr="00CE5EB7">
        <w:rPr>
          <w:sz w:val="24"/>
          <w:szCs w:val="24"/>
        </w:rPr>
        <w:t xml:space="preserve">2 230,4 </w:t>
      </w:r>
      <w:r w:rsidRPr="00CE5EB7">
        <w:rPr>
          <w:sz w:val="24"/>
          <w:szCs w:val="24"/>
        </w:rPr>
        <w:t xml:space="preserve">тыс.руб., в том числе: </w:t>
      </w:r>
    </w:p>
    <w:p w:rsidR="00A8435C" w:rsidRPr="00CE5EB7" w:rsidRDefault="00A8435C" w:rsidP="00A8435C">
      <w:pPr>
        <w:jc w:val="both"/>
        <w:rPr>
          <w:sz w:val="24"/>
          <w:szCs w:val="24"/>
        </w:rPr>
      </w:pPr>
      <w:r w:rsidRPr="00CE5EB7">
        <w:rPr>
          <w:rFonts w:eastAsia="BatangChe"/>
          <w:sz w:val="24"/>
          <w:szCs w:val="24"/>
        </w:rPr>
        <w:t>- Ремонт и развитие водопроводной сети</w:t>
      </w:r>
      <w:r w:rsidRPr="00CE5EB7">
        <w:rPr>
          <w:sz w:val="24"/>
          <w:szCs w:val="24"/>
        </w:rPr>
        <w:t xml:space="preserve"> из областного бюджета- 1 957,4</w:t>
      </w:r>
      <w:r w:rsidR="00035419" w:rsidRPr="00CE5EB7">
        <w:rPr>
          <w:sz w:val="24"/>
          <w:szCs w:val="24"/>
        </w:rPr>
        <w:t xml:space="preserve"> </w:t>
      </w:r>
      <w:r w:rsidRPr="00CE5EB7">
        <w:rPr>
          <w:sz w:val="24"/>
          <w:szCs w:val="24"/>
        </w:rPr>
        <w:t>тыс.руб.</w:t>
      </w:r>
    </w:p>
    <w:p w:rsidR="00A8435C" w:rsidRPr="00CE5EB7" w:rsidRDefault="00A8435C" w:rsidP="00A8435C">
      <w:pPr>
        <w:jc w:val="both"/>
        <w:rPr>
          <w:sz w:val="24"/>
          <w:szCs w:val="24"/>
        </w:rPr>
      </w:pPr>
      <w:r w:rsidRPr="00CE5EB7">
        <w:rPr>
          <w:sz w:val="24"/>
          <w:szCs w:val="24"/>
        </w:rPr>
        <w:t xml:space="preserve">- </w:t>
      </w:r>
      <w:r w:rsidR="00CE5EB7" w:rsidRPr="00CE5EB7">
        <w:rPr>
          <w:sz w:val="24"/>
          <w:szCs w:val="24"/>
        </w:rPr>
        <w:t xml:space="preserve">Благоустройство </w:t>
      </w:r>
      <w:r w:rsidRPr="00CE5EB7">
        <w:rPr>
          <w:sz w:val="24"/>
          <w:szCs w:val="24"/>
        </w:rPr>
        <w:t>-</w:t>
      </w:r>
      <w:r w:rsidR="00A57866" w:rsidRPr="00CE5EB7">
        <w:rPr>
          <w:sz w:val="24"/>
          <w:szCs w:val="24"/>
        </w:rPr>
        <w:t xml:space="preserve"> </w:t>
      </w:r>
      <w:r w:rsidR="00CE5EB7" w:rsidRPr="00CE5EB7">
        <w:rPr>
          <w:sz w:val="24"/>
          <w:szCs w:val="24"/>
        </w:rPr>
        <w:t>57</w:t>
      </w:r>
      <w:r w:rsidRPr="00CE5EB7">
        <w:rPr>
          <w:sz w:val="24"/>
          <w:szCs w:val="24"/>
        </w:rPr>
        <w:t>,</w:t>
      </w:r>
      <w:r w:rsidR="00CE5EB7" w:rsidRPr="00CE5EB7">
        <w:rPr>
          <w:sz w:val="24"/>
          <w:szCs w:val="24"/>
        </w:rPr>
        <w:t>3</w:t>
      </w:r>
      <w:r w:rsidRPr="00CE5EB7">
        <w:rPr>
          <w:sz w:val="24"/>
          <w:szCs w:val="24"/>
        </w:rPr>
        <w:t xml:space="preserve"> тыс.руб</w:t>
      </w:r>
      <w:r w:rsidR="00035419" w:rsidRPr="00CE5EB7">
        <w:rPr>
          <w:sz w:val="24"/>
          <w:szCs w:val="24"/>
        </w:rPr>
        <w:t>.</w:t>
      </w:r>
    </w:p>
    <w:p w:rsidR="00A8435C" w:rsidRPr="00CE5EB7" w:rsidRDefault="00A8435C" w:rsidP="00035419">
      <w:pPr>
        <w:spacing w:line="100" w:lineRule="atLeast"/>
        <w:jc w:val="both"/>
        <w:rPr>
          <w:sz w:val="24"/>
          <w:szCs w:val="24"/>
        </w:rPr>
      </w:pPr>
      <w:r w:rsidRPr="00CE5EB7">
        <w:rPr>
          <w:sz w:val="24"/>
          <w:szCs w:val="24"/>
        </w:rPr>
        <w:t>- на закупку товаров,</w:t>
      </w:r>
      <w:r w:rsidR="00A57866" w:rsidRPr="00CE5EB7">
        <w:rPr>
          <w:sz w:val="24"/>
          <w:szCs w:val="24"/>
        </w:rPr>
        <w:t xml:space="preserve"> работ и услуг для обеспечения муниципальных</w:t>
      </w:r>
      <w:r w:rsidRPr="00CE5EB7">
        <w:rPr>
          <w:sz w:val="24"/>
          <w:szCs w:val="24"/>
        </w:rPr>
        <w:t xml:space="preserve"> нужд - 60,0тыс.руб. </w:t>
      </w:r>
    </w:p>
    <w:p w:rsidR="00035419" w:rsidRPr="00CE5EB7" w:rsidRDefault="00035419" w:rsidP="00A8435C">
      <w:pPr>
        <w:pStyle w:val="a3"/>
        <w:rPr>
          <w:rFonts w:ascii="Times New Roman" w:hAnsi="Times New Roman"/>
          <w:sz w:val="24"/>
          <w:szCs w:val="24"/>
        </w:rPr>
      </w:pPr>
    </w:p>
    <w:p w:rsidR="00A8435C" w:rsidRPr="00CE5EB7" w:rsidRDefault="00A8435C" w:rsidP="00AC76D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E5EB7">
        <w:rPr>
          <w:rFonts w:ascii="Times New Roman" w:hAnsi="Times New Roman"/>
          <w:b/>
          <w:sz w:val="24"/>
          <w:szCs w:val="24"/>
        </w:rPr>
        <w:t>В муниципальной собственности находятся 9 объектов:</w:t>
      </w:r>
    </w:p>
    <w:p w:rsidR="00A8435C" w:rsidRPr="00CE5EB7" w:rsidRDefault="00A8435C" w:rsidP="00AC76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EB7">
        <w:rPr>
          <w:rFonts w:ascii="Times New Roman" w:hAnsi="Times New Roman"/>
          <w:sz w:val="24"/>
          <w:szCs w:val="24"/>
        </w:rPr>
        <w:t>- 4 водопровода:  в селах Николаевка, Горячка,  Никольское, Ивановка;</w:t>
      </w:r>
    </w:p>
    <w:p w:rsidR="00A8435C" w:rsidRPr="00CE5EB7" w:rsidRDefault="00035419" w:rsidP="00AC76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EB7">
        <w:rPr>
          <w:rFonts w:ascii="Times New Roman" w:hAnsi="Times New Roman"/>
          <w:sz w:val="24"/>
          <w:szCs w:val="24"/>
        </w:rPr>
        <w:t>- 2 Пруда</w:t>
      </w:r>
      <w:r w:rsidR="00A8435C" w:rsidRPr="00CE5EB7">
        <w:rPr>
          <w:rFonts w:ascii="Times New Roman" w:hAnsi="Times New Roman"/>
          <w:sz w:val="24"/>
          <w:szCs w:val="24"/>
        </w:rPr>
        <w:t>;</w:t>
      </w:r>
    </w:p>
    <w:p w:rsidR="00A8435C" w:rsidRPr="00CE5EB7" w:rsidRDefault="00A8435C" w:rsidP="00AC76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EB7">
        <w:rPr>
          <w:rFonts w:ascii="Times New Roman" w:hAnsi="Times New Roman"/>
          <w:sz w:val="24"/>
          <w:szCs w:val="24"/>
        </w:rPr>
        <w:t>-  Нежилое здание (площадью 129,2 кв.м</w:t>
      </w:r>
      <w:r w:rsidR="00035419" w:rsidRPr="00CE5EB7">
        <w:rPr>
          <w:rFonts w:ascii="Times New Roman" w:hAnsi="Times New Roman"/>
          <w:sz w:val="24"/>
          <w:szCs w:val="24"/>
        </w:rPr>
        <w:t>.</w:t>
      </w:r>
      <w:r w:rsidRPr="00CE5EB7">
        <w:rPr>
          <w:rFonts w:ascii="Times New Roman" w:hAnsi="Times New Roman"/>
          <w:sz w:val="24"/>
          <w:szCs w:val="24"/>
        </w:rPr>
        <w:t xml:space="preserve">)  и земельный участок (площадью  298 кв.м.) </w:t>
      </w:r>
      <w:r w:rsidR="00035419" w:rsidRPr="00CE5EB7">
        <w:rPr>
          <w:rFonts w:ascii="Times New Roman" w:hAnsi="Times New Roman"/>
          <w:sz w:val="24"/>
          <w:szCs w:val="24"/>
        </w:rPr>
        <w:t>по адресу</w:t>
      </w:r>
      <w:r w:rsidRPr="00CE5EB7">
        <w:rPr>
          <w:rFonts w:ascii="Times New Roman" w:hAnsi="Times New Roman"/>
          <w:sz w:val="24"/>
          <w:szCs w:val="24"/>
        </w:rPr>
        <w:t>: Саратовская область, Вольский район, с.</w:t>
      </w:r>
      <w:r w:rsidR="00035419" w:rsidRPr="00CE5EB7">
        <w:rPr>
          <w:rFonts w:ascii="Times New Roman" w:hAnsi="Times New Roman"/>
          <w:sz w:val="24"/>
          <w:szCs w:val="24"/>
        </w:rPr>
        <w:t xml:space="preserve"> </w:t>
      </w:r>
      <w:r w:rsidRPr="00CE5EB7">
        <w:rPr>
          <w:rFonts w:ascii="Times New Roman" w:hAnsi="Times New Roman"/>
          <w:sz w:val="24"/>
          <w:szCs w:val="24"/>
        </w:rPr>
        <w:t>Николаевка;</w:t>
      </w:r>
    </w:p>
    <w:p w:rsidR="00A8435C" w:rsidRPr="00CE5EB7" w:rsidRDefault="00A8435C" w:rsidP="00AC76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EB7">
        <w:rPr>
          <w:rFonts w:ascii="Times New Roman" w:hAnsi="Times New Roman"/>
          <w:sz w:val="24"/>
          <w:szCs w:val="24"/>
        </w:rPr>
        <w:t xml:space="preserve">-  </w:t>
      </w:r>
      <w:r w:rsidR="00035419" w:rsidRPr="00CE5EB7">
        <w:rPr>
          <w:rFonts w:ascii="Times New Roman" w:hAnsi="Times New Roman"/>
          <w:sz w:val="24"/>
          <w:szCs w:val="24"/>
        </w:rPr>
        <w:t>Земельный участок  по адресу</w:t>
      </w:r>
      <w:r w:rsidRPr="00CE5EB7">
        <w:rPr>
          <w:rFonts w:ascii="Times New Roman" w:hAnsi="Times New Roman"/>
          <w:sz w:val="24"/>
          <w:szCs w:val="24"/>
        </w:rPr>
        <w:t>: Саратовская область, Вольский район, в границах Кряжимс</w:t>
      </w:r>
      <w:r w:rsidR="00035419" w:rsidRPr="00CE5EB7">
        <w:rPr>
          <w:rFonts w:ascii="Times New Roman" w:hAnsi="Times New Roman"/>
          <w:sz w:val="24"/>
          <w:szCs w:val="24"/>
        </w:rPr>
        <w:t>кого муниципального образования площадью</w:t>
      </w:r>
      <w:r w:rsidRPr="00CE5EB7">
        <w:rPr>
          <w:rFonts w:ascii="Times New Roman" w:hAnsi="Times New Roman"/>
          <w:sz w:val="24"/>
          <w:szCs w:val="24"/>
        </w:rPr>
        <w:t xml:space="preserve"> - 813500</w:t>
      </w:r>
      <w:r w:rsidR="00035419" w:rsidRPr="00CE5EB7">
        <w:rPr>
          <w:rFonts w:ascii="Times New Roman" w:hAnsi="Times New Roman"/>
          <w:sz w:val="24"/>
          <w:szCs w:val="24"/>
        </w:rPr>
        <w:t xml:space="preserve"> </w:t>
      </w:r>
      <w:r w:rsidRPr="00CE5EB7">
        <w:rPr>
          <w:rFonts w:ascii="Times New Roman" w:hAnsi="Times New Roman"/>
          <w:sz w:val="24"/>
          <w:szCs w:val="24"/>
        </w:rPr>
        <w:t>кв.м</w:t>
      </w:r>
      <w:r w:rsidR="00035419" w:rsidRPr="00CE5EB7">
        <w:rPr>
          <w:rFonts w:ascii="Times New Roman" w:hAnsi="Times New Roman"/>
          <w:sz w:val="24"/>
          <w:szCs w:val="24"/>
        </w:rPr>
        <w:t xml:space="preserve">. Находится в аренде у гр. </w:t>
      </w:r>
      <w:proofErr w:type="spellStart"/>
      <w:r w:rsidR="00035419" w:rsidRPr="00CE5EB7">
        <w:rPr>
          <w:rFonts w:ascii="Times New Roman" w:hAnsi="Times New Roman"/>
          <w:sz w:val="24"/>
          <w:szCs w:val="24"/>
        </w:rPr>
        <w:t>Кифоришина</w:t>
      </w:r>
      <w:proofErr w:type="spellEnd"/>
      <w:r w:rsidR="00035419" w:rsidRPr="00CE5EB7">
        <w:rPr>
          <w:rFonts w:ascii="Times New Roman" w:hAnsi="Times New Roman"/>
          <w:sz w:val="24"/>
          <w:szCs w:val="24"/>
        </w:rPr>
        <w:t xml:space="preserve"> А.Н. Арендная плата за земельный участок поступает своевременно.</w:t>
      </w:r>
    </w:p>
    <w:p w:rsidR="00035419" w:rsidRPr="00CE5EB7" w:rsidRDefault="00035419" w:rsidP="00AC76DB">
      <w:pPr>
        <w:shd w:val="clear" w:color="auto" w:fill="FFFFFF"/>
        <w:jc w:val="both"/>
        <w:rPr>
          <w:b/>
          <w:sz w:val="24"/>
          <w:szCs w:val="24"/>
        </w:rPr>
      </w:pPr>
    </w:p>
    <w:p w:rsidR="00BC04A6" w:rsidRPr="00CE5EB7" w:rsidRDefault="00BC04A6" w:rsidP="00AC76DB">
      <w:pPr>
        <w:shd w:val="clear" w:color="auto" w:fill="FFFFFF"/>
        <w:jc w:val="both"/>
        <w:rPr>
          <w:b/>
          <w:sz w:val="24"/>
          <w:szCs w:val="24"/>
        </w:rPr>
      </w:pPr>
      <w:r w:rsidRPr="00CE5EB7">
        <w:rPr>
          <w:b/>
          <w:sz w:val="24"/>
          <w:szCs w:val="24"/>
        </w:rPr>
        <w:t>Информационное обеспечение.</w:t>
      </w:r>
    </w:p>
    <w:p w:rsidR="00FA7870" w:rsidRPr="00CE5EB7" w:rsidRDefault="00BC04A6" w:rsidP="00AC76DB">
      <w:pPr>
        <w:shd w:val="clear" w:color="auto" w:fill="FFFFFF"/>
        <w:jc w:val="both"/>
        <w:rPr>
          <w:sz w:val="24"/>
          <w:szCs w:val="24"/>
        </w:rPr>
      </w:pPr>
      <w:r w:rsidRPr="00CE5EB7">
        <w:rPr>
          <w:sz w:val="24"/>
          <w:szCs w:val="24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газета «Вольский деловой вестник» и официальный сайт муниципального образования «Кряжимское-64» в сети Интернет. На сайте можно узнать подробную информацию о работе Совета депутатов, администрации и других учреждений, расположенных на территории.   Также ознакомиться с событиями в жизни населенных пунктов, узнать о достигнутых результатах и возникающих проблемах можно в  социальной сети Одноклассники. Надеюсь, что все эти ресурсы позволят нам сделать работу администрации более понятной и открытой.</w:t>
      </w:r>
      <w:r w:rsidR="0073377E" w:rsidRPr="00CE5EB7">
        <w:rPr>
          <w:sz w:val="24"/>
          <w:szCs w:val="24"/>
        </w:rPr>
        <w:t xml:space="preserve">              </w:t>
      </w:r>
    </w:p>
    <w:p w:rsidR="00FA7870" w:rsidRPr="00CE5EB7" w:rsidRDefault="00FA7870" w:rsidP="00AC76DB">
      <w:pPr>
        <w:shd w:val="clear" w:color="auto" w:fill="FFFFFF"/>
        <w:spacing w:line="322" w:lineRule="exact"/>
        <w:jc w:val="both"/>
        <w:rPr>
          <w:b/>
          <w:sz w:val="24"/>
          <w:szCs w:val="24"/>
        </w:rPr>
      </w:pPr>
    </w:p>
    <w:p w:rsidR="00FA7870" w:rsidRPr="00CE5EB7" w:rsidRDefault="00A95506" w:rsidP="00AC76DB">
      <w:pPr>
        <w:shd w:val="clear" w:color="auto" w:fill="FFFFFF"/>
        <w:spacing w:line="322" w:lineRule="exact"/>
        <w:jc w:val="both"/>
        <w:rPr>
          <w:b/>
          <w:sz w:val="24"/>
          <w:szCs w:val="24"/>
        </w:rPr>
      </w:pPr>
      <w:r w:rsidRPr="00CE5EB7">
        <w:rPr>
          <w:b/>
          <w:sz w:val="24"/>
          <w:szCs w:val="24"/>
        </w:rPr>
        <w:t>О</w:t>
      </w:r>
      <w:r w:rsidR="00FA7870" w:rsidRPr="00CE5EB7">
        <w:rPr>
          <w:b/>
          <w:sz w:val="24"/>
          <w:szCs w:val="24"/>
        </w:rPr>
        <w:t xml:space="preserve">стаются </w:t>
      </w:r>
      <w:r w:rsidRPr="00CE5EB7">
        <w:rPr>
          <w:b/>
          <w:sz w:val="24"/>
          <w:szCs w:val="24"/>
        </w:rPr>
        <w:t xml:space="preserve">не решенными  </w:t>
      </w:r>
      <w:r w:rsidR="00FA7870" w:rsidRPr="00CE5EB7">
        <w:rPr>
          <w:b/>
          <w:sz w:val="24"/>
          <w:szCs w:val="24"/>
        </w:rPr>
        <w:t>следующие проблемные вопросы:</w:t>
      </w:r>
      <w:r w:rsidRPr="00CE5EB7">
        <w:rPr>
          <w:b/>
          <w:sz w:val="24"/>
          <w:szCs w:val="24"/>
        </w:rPr>
        <w:t xml:space="preserve"> </w:t>
      </w:r>
      <w:r w:rsidR="00FA7870" w:rsidRPr="00CE5EB7">
        <w:rPr>
          <w:sz w:val="24"/>
          <w:szCs w:val="24"/>
        </w:rPr>
        <w:t xml:space="preserve">Необходим капитальный ремонт </w:t>
      </w:r>
      <w:r w:rsidRPr="00CE5EB7">
        <w:rPr>
          <w:sz w:val="24"/>
          <w:szCs w:val="24"/>
        </w:rPr>
        <w:t xml:space="preserve">региональной </w:t>
      </w:r>
      <w:r w:rsidR="00FA7870" w:rsidRPr="00CE5EB7">
        <w:rPr>
          <w:sz w:val="24"/>
          <w:szCs w:val="24"/>
        </w:rPr>
        <w:t>автодороги с.</w:t>
      </w:r>
      <w:r w:rsidR="004D7B82" w:rsidRPr="00CE5EB7">
        <w:rPr>
          <w:sz w:val="24"/>
          <w:szCs w:val="24"/>
        </w:rPr>
        <w:t xml:space="preserve"> </w:t>
      </w:r>
      <w:r w:rsidR="00FA7870" w:rsidRPr="00CE5EB7">
        <w:rPr>
          <w:sz w:val="24"/>
          <w:szCs w:val="24"/>
        </w:rPr>
        <w:t>Н.Чернавка – с.</w:t>
      </w:r>
      <w:r w:rsidR="004D7B82" w:rsidRPr="00CE5EB7">
        <w:rPr>
          <w:sz w:val="24"/>
          <w:szCs w:val="24"/>
        </w:rPr>
        <w:t xml:space="preserve"> </w:t>
      </w:r>
      <w:r w:rsidR="00FA7870" w:rsidRPr="00CE5EB7">
        <w:rPr>
          <w:sz w:val="24"/>
          <w:szCs w:val="24"/>
        </w:rPr>
        <w:t>Горячка протяженностью 22 км.</w:t>
      </w:r>
      <w:r w:rsidRPr="00CE5EB7">
        <w:rPr>
          <w:sz w:val="24"/>
          <w:szCs w:val="24"/>
        </w:rPr>
        <w:t xml:space="preserve"> и ремонт </w:t>
      </w:r>
      <w:r w:rsidR="004D7B82" w:rsidRPr="00CE5EB7">
        <w:rPr>
          <w:sz w:val="24"/>
          <w:szCs w:val="24"/>
        </w:rPr>
        <w:t>внутрипоселковых автодорог</w:t>
      </w:r>
      <w:r w:rsidRPr="00CE5EB7">
        <w:rPr>
          <w:sz w:val="24"/>
          <w:szCs w:val="24"/>
        </w:rPr>
        <w:t xml:space="preserve"> во всех селах</w:t>
      </w:r>
      <w:r w:rsidR="004D7B82" w:rsidRPr="00CE5EB7">
        <w:rPr>
          <w:sz w:val="24"/>
          <w:szCs w:val="24"/>
        </w:rPr>
        <w:t>,</w:t>
      </w:r>
      <w:r w:rsidRPr="00CE5EB7">
        <w:rPr>
          <w:sz w:val="24"/>
          <w:szCs w:val="24"/>
        </w:rPr>
        <w:t xml:space="preserve"> входящих в состав МО.</w:t>
      </w:r>
    </w:p>
    <w:p w:rsidR="00FA7870" w:rsidRPr="00CE5EB7" w:rsidRDefault="00FA7870" w:rsidP="00AC76DB">
      <w:pPr>
        <w:pStyle w:val="a3"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  <w:bookmarkStart w:id="0" w:name="_GoBack"/>
      <w:bookmarkEnd w:id="0"/>
    </w:p>
    <w:p w:rsidR="00A95506" w:rsidRPr="00CE5EB7" w:rsidRDefault="00A95506" w:rsidP="00AC76DB">
      <w:pPr>
        <w:shd w:val="clear" w:color="auto" w:fill="FFFFFF"/>
        <w:spacing w:after="225" w:line="234" w:lineRule="atLeast"/>
        <w:jc w:val="both"/>
        <w:rPr>
          <w:sz w:val="24"/>
          <w:szCs w:val="24"/>
        </w:rPr>
      </w:pPr>
      <w:r w:rsidRPr="00CE5EB7">
        <w:rPr>
          <w:sz w:val="24"/>
          <w:szCs w:val="24"/>
        </w:rPr>
        <w:t>В заключении хочется выразить еще раз глубокую благодарность и признательность всем неравнодушным жителям поселения, трудовым коллективам, депутатам и руководителям предприятий и учреждений, представителям бизнеса, а также Администрации Вольского района за понимание и поддержку в выполнении намеченных планов, направленных на улучшение качества жизни Кряжимского муниципального образования.</w:t>
      </w:r>
    </w:p>
    <w:p w:rsidR="00FA7870" w:rsidRPr="00CE5EB7" w:rsidRDefault="00FA7870" w:rsidP="00FA7870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CE5EB7">
        <w:rPr>
          <w:spacing w:val="-1"/>
          <w:sz w:val="24"/>
          <w:szCs w:val="24"/>
        </w:rPr>
        <w:t xml:space="preserve">Глава </w:t>
      </w:r>
      <w:r w:rsidRPr="00CE5EB7">
        <w:rPr>
          <w:sz w:val="24"/>
          <w:szCs w:val="24"/>
        </w:rPr>
        <w:t>Кряжимского</w:t>
      </w:r>
    </w:p>
    <w:p w:rsidR="00803ABE" w:rsidRPr="00CE5EB7" w:rsidRDefault="00FA7870" w:rsidP="00325D89">
      <w:pPr>
        <w:shd w:val="clear" w:color="auto" w:fill="FFFFFF"/>
        <w:tabs>
          <w:tab w:val="left" w:pos="8102"/>
        </w:tabs>
        <w:ind w:left="10"/>
        <w:rPr>
          <w:sz w:val="24"/>
          <w:szCs w:val="24"/>
        </w:rPr>
      </w:pPr>
      <w:r w:rsidRPr="00CE5EB7">
        <w:rPr>
          <w:spacing w:val="-3"/>
          <w:sz w:val="24"/>
          <w:szCs w:val="24"/>
        </w:rPr>
        <w:t>муниципального образования                                                           А.П.Лобанов</w:t>
      </w:r>
    </w:p>
    <w:sectPr w:rsidR="00803ABE" w:rsidRPr="00CE5EB7" w:rsidSect="00C972BA">
      <w:pgSz w:w="11909" w:h="16834"/>
      <w:pgMar w:top="1135" w:right="710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841C5"/>
    <w:multiLevelType w:val="hybridMultilevel"/>
    <w:tmpl w:val="B6345F18"/>
    <w:lvl w:ilvl="0" w:tplc="3D8692A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A7870"/>
    <w:rsid w:val="00035419"/>
    <w:rsid w:val="000B7EFB"/>
    <w:rsid w:val="000D7813"/>
    <w:rsid w:val="000E5EE1"/>
    <w:rsid w:val="00325D89"/>
    <w:rsid w:val="003413F4"/>
    <w:rsid w:val="00364727"/>
    <w:rsid w:val="003B037F"/>
    <w:rsid w:val="004D7B82"/>
    <w:rsid w:val="005B6D81"/>
    <w:rsid w:val="005C1296"/>
    <w:rsid w:val="005E22F9"/>
    <w:rsid w:val="005E6BB7"/>
    <w:rsid w:val="0062234A"/>
    <w:rsid w:val="00661A61"/>
    <w:rsid w:val="006B04B7"/>
    <w:rsid w:val="0073377E"/>
    <w:rsid w:val="007E1DC4"/>
    <w:rsid w:val="007F3E06"/>
    <w:rsid w:val="00803ABE"/>
    <w:rsid w:val="008B5703"/>
    <w:rsid w:val="008D1D16"/>
    <w:rsid w:val="009366A7"/>
    <w:rsid w:val="00A57866"/>
    <w:rsid w:val="00A8435C"/>
    <w:rsid w:val="00A95506"/>
    <w:rsid w:val="00AC76DB"/>
    <w:rsid w:val="00B203CA"/>
    <w:rsid w:val="00BC04A6"/>
    <w:rsid w:val="00C972BA"/>
    <w:rsid w:val="00CE5EB7"/>
    <w:rsid w:val="00D620ED"/>
    <w:rsid w:val="00D81BD4"/>
    <w:rsid w:val="00DB59D0"/>
    <w:rsid w:val="00E131EF"/>
    <w:rsid w:val="00E21498"/>
    <w:rsid w:val="00F43880"/>
    <w:rsid w:val="00FA7870"/>
    <w:rsid w:val="00FF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7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A787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FA7870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шрифт абзаца1"/>
    <w:rsid w:val="00733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2024-07-10T13:05:00Z</dcterms:created>
  <dcterms:modified xsi:type="dcterms:W3CDTF">2024-12-28T04:31:00Z</dcterms:modified>
</cp:coreProperties>
</file>